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FD" w:rsidRPr="00126D7D" w:rsidRDefault="00D64A1F" w:rsidP="006844F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6844FD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6844FD" w:rsidRPr="00126D7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844FD" w:rsidRPr="00126D7D" w:rsidRDefault="00D64A1F" w:rsidP="006844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6844FD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6844FD" w:rsidRPr="00126D7D" w:rsidRDefault="00D64A1F" w:rsidP="006844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844FD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844FD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6844FD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6844FD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6844FD" w:rsidRPr="00126D7D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6844FD" w:rsidRPr="00126D7D" w:rsidRDefault="00D64A1F" w:rsidP="006844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6844FD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844FD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6844FD" w:rsidRPr="00126D7D" w:rsidRDefault="006844FD" w:rsidP="006844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6D7D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26D7D"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 w:rsidRPr="00126D7D">
        <w:rPr>
          <w:rFonts w:ascii="Times New Roman" w:eastAsia="Times New Roman" w:hAnsi="Times New Roman" w:cs="Times New Roman"/>
          <w:sz w:val="24"/>
          <w:szCs w:val="24"/>
        </w:rPr>
        <w:t>97</w:t>
      </w:r>
      <w:r w:rsidRPr="00126D7D">
        <w:rPr>
          <w:rFonts w:ascii="Times New Roman" w:eastAsia="Times New Roman" w:hAnsi="Times New Roman" w:cs="Times New Roman"/>
          <w:sz w:val="24"/>
          <w:szCs w:val="24"/>
          <w:lang w:val="sr-Cyrl-CS"/>
        </w:rPr>
        <w:t>-18</w:t>
      </w:r>
    </w:p>
    <w:p w:rsidR="006844FD" w:rsidRPr="00126D7D" w:rsidRDefault="006844FD" w:rsidP="006844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26D7D">
        <w:rPr>
          <w:rFonts w:ascii="Times New Roman" w:hAnsi="Times New Roman" w:cs="Times New Roman"/>
          <w:sz w:val="24"/>
          <w:szCs w:val="24"/>
        </w:rPr>
        <w:t>14</w:t>
      </w:r>
      <w:r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D64A1F">
        <w:rPr>
          <w:rFonts w:ascii="Times New Roman" w:hAnsi="Times New Roman" w:cs="Times New Roman"/>
          <w:sz w:val="24"/>
          <w:szCs w:val="24"/>
          <w:lang w:val="sr-Cyrl-RS"/>
        </w:rPr>
        <w:t>maj</w:t>
      </w:r>
      <w:proofErr w:type="gramEnd"/>
      <w:r w:rsidRPr="00126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26D7D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126D7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151E67" w:rsidRPr="00151E67" w:rsidRDefault="00D64A1F" w:rsidP="006844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6844FD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844FD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844FD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6844FD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6844FD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844FD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C14155" w:rsidRDefault="00C14155" w:rsidP="006844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1E67" w:rsidRPr="00C14155" w:rsidRDefault="00151E67" w:rsidP="006844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44FD" w:rsidRPr="00126D7D" w:rsidRDefault="00D64A1F" w:rsidP="006844F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6844FD" w:rsidRPr="00126D7D" w:rsidRDefault="006844FD" w:rsidP="006844F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26D7D">
        <w:rPr>
          <w:rFonts w:ascii="Times New Roman" w:hAnsi="Times New Roman" w:cs="Times New Roman"/>
          <w:sz w:val="24"/>
          <w:szCs w:val="24"/>
        </w:rPr>
        <w:t>2</w:t>
      </w:r>
      <w:r w:rsidRPr="00126D7D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126D7D">
        <w:rPr>
          <w:rFonts w:ascii="Times New Roman" w:hAnsi="Times New Roman" w:cs="Times New Roman"/>
          <w:sz w:val="24"/>
          <w:szCs w:val="24"/>
        </w:rPr>
        <w:t xml:space="preserve">. </w:t>
      </w:r>
      <w:r w:rsidR="00D64A1F">
        <w:rPr>
          <w:rFonts w:ascii="Times New Roman" w:hAnsi="Times New Roman" w:cs="Times New Roman"/>
          <w:sz w:val="24"/>
          <w:szCs w:val="24"/>
        </w:rPr>
        <w:t>SEDNIC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126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6844FD" w:rsidRPr="00CF32EB" w:rsidRDefault="00D64A1F" w:rsidP="00CF32E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6844FD" w:rsidRPr="00126D7D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6844FD" w:rsidRPr="00126D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44FD" w:rsidRPr="00126D7D">
        <w:rPr>
          <w:rFonts w:ascii="Times New Roman" w:hAnsi="Times New Roman" w:cs="Times New Roman"/>
          <w:sz w:val="24"/>
          <w:szCs w:val="24"/>
        </w:rPr>
        <w:t>201</w:t>
      </w:r>
      <w:r w:rsidR="006844FD" w:rsidRPr="00126D7D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6844FD" w:rsidRPr="00126D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6844FD" w:rsidRPr="00126D7D" w:rsidRDefault="006844FD" w:rsidP="006844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1E67" w:rsidRDefault="00151E67" w:rsidP="00151E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44FD" w:rsidRPr="00126D7D" w:rsidRDefault="00D64A1F" w:rsidP="006844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6844FD" w:rsidRPr="00126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44FD" w:rsidRPr="00126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6844FD" w:rsidRPr="00126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844FD" w:rsidRPr="00126D7D">
        <w:rPr>
          <w:rFonts w:ascii="Times New Roman" w:hAnsi="Times New Roman" w:cs="Times New Roman"/>
          <w:sz w:val="24"/>
          <w:szCs w:val="24"/>
          <w:lang w:val="sr-Cyrl-RS"/>
        </w:rPr>
        <w:t xml:space="preserve"> 9.</w:t>
      </w:r>
      <w:r w:rsidR="00116A4A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="006844FD" w:rsidRPr="00126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6844FD" w:rsidRPr="00126D7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844FD" w:rsidRPr="00126D7D" w:rsidRDefault="006844FD" w:rsidP="006844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44FD" w:rsidRPr="00126D7D" w:rsidRDefault="006844FD" w:rsidP="006844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6D7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126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26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126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126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126D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126D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26D7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844FD" w:rsidRPr="00126D7D" w:rsidRDefault="006844FD" w:rsidP="006844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44FD" w:rsidRPr="007053F9" w:rsidRDefault="006844FD" w:rsidP="006844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44FD">
        <w:rPr>
          <w:rFonts w:ascii="Times New Roman" w:hAnsi="Times New Roman" w:cs="Times New Roman"/>
          <w:color w:val="C00000"/>
          <w:sz w:val="24"/>
          <w:szCs w:val="24"/>
          <w:lang w:val="sr-Cyrl-RS"/>
        </w:rPr>
        <w:tab/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053F9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7053F9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7053F9" w:rsidRPr="007053F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7053F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53F9" w:rsidRPr="007053F9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Orlić</w:t>
      </w:r>
      <w:r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Ognjen</w:t>
      </w:r>
      <w:r w:rsidR="007053F9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Pantović</w:t>
      </w:r>
      <w:r w:rsidR="007053F9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="007053F9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Radičević</w:t>
      </w:r>
      <w:r w:rsidR="007053F9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053F9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7053F9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Stojiljković</w:t>
      </w:r>
      <w:r w:rsidRPr="007053F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844FD" w:rsidRPr="00151E67" w:rsidRDefault="006844FD" w:rsidP="006844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44FD" w:rsidRPr="007053F9" w:rsidRDefault="007F2348" w:rsidP="007F2348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053F9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7053F9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053F9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7053F9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7053F9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7053F9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Jovice</w:t>
      </w:r>
      <w:r w:rsidR="007053F9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Jevtića</w:t>
      </w:r>
      <w:r w:rsidR="007053F9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53F9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7053F9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Bauer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Jasmine</w:t>
      </w:r>
      <w:r w:rsidR="007053F9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844FD" w:rsidRPr="007053F9">
        <w:rPr>
          <w:rFonts w:ascii="Times New Roman" w:hAnsi="Times New Roman" w:cs="Times New Roman"/>
          <w:sz w:val="24"/>
          <w:szCs w:val="24"/>
        </w:rPr>
        <w:t>.</w:t>
      </w:r>
    </w:p>
    <w:p w:rsidR="006844FD" w:rsidRPr="007053F9" w:rsidRDefault="006844FD" w:rsidP="006844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44FD" w:rsidRPr="007053F9" w:rsidRDefault="007F2348" w:rsidP="007F2348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7053F9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Milekić</w:t>
      </w:r>
      <w:r w:rsidR="007053F9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6844FD" w:rsidRPr="007053F9">
        <w:rPr>
          <w:rFonts w:ascii="Times New Roman" w:hAnsi="Times New Roman" w:cs="Times New Roman"/>
          <w:sz w:val="24"/>
          <w:szCs w:val="24"/>
        </w:rPr>
        <w:t>,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Novica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Tončev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6844FD" w:rsidRPr="007053F9">
        <w:rPr>
          <w:rFonts w:ascii="Times New Roman" w:hAnsi="Times New Roman" w:cs="Times New Roman"/>
          <w:sz w:val="24"/>
          <w:szCs w:val="24"/>
        </w:rPr>
        <w:t>.</w:t>
      </w:r>
    </w:p>
    <w:p w:rsidR="006844FD" w:rsidRPr="007053F9" w:rsidRDefault="006844FD" w:rsidP="006844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53F9" w:rsidRPr="00CF7BF6" w:rsidRDefault="00D64A1F" w:rsidP="00CF7BF6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6844FD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844FD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6844FD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7053F9" w:rsidRPr="00CF7B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7053F9" w:rsidRPr="00CF7B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građevinarstva</w:t>
      </w:r>
      <w:r w:rsidR="007053F9" w:rsidRPr="00CF7B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7053F9" w:rsidRPr="00CF7B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053F9" w:rsidRPr="00CF7B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7053F9" w:rsidRPr="00CF7BF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7053F9" w:rsidRPr="00CF7B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Damnjanović</w:t>
      </w:r>
      <w:r w:rsidR="007053F9" w:rsidRPr="00CF7B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7053F9" w:rsidRPr="00CF7B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7053F9" w:rsidRPr="00CF7B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Veljko</w:t>
      </w:r>
      <w:r w:rsidR="007053F9" w:rsidRPr="00CF7B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7053F9" w:rsidRPr="00CF7B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pomoćnik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053F9"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ministra</w:t>
      </w:r>
      <w:proofErr w:type="spellEnd"/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53F9" w:rsidRPr="00CF7B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Jovanka</w:t>
      </w:r>
      <w:r w:rsidR="007053F9" w:rsidRPr="00CF7B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Atanacković</w:t>
      </w:r>
      <w:r w:rsidR="007053F9" w:rsidRPr="00CF7B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pomoćnik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053F9"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ministra</w:t>
      </w:r>
      <w:proofErr w:type="spellEnd"/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Ilić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pomoćnik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053F9"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ministra</w:t>
      </w:r>
      <w:proofErr w:type="spellEnd"/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pomoćnik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053F9"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ministra</w:t>
      </w:r>
      <w:proofErr w:type="spellEnd"/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pomoćnik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053F9"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ministra</w:t>
      </w:r>
      <w:proofErr w:type="spellEnd"/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Vida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Jerković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Trkulja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pom</w:t>
      </w:r>
      <w:proofErr w:type="spellEnd"/>
      <w:r w:rsidR="007053F9" w:rsidRPr="00CF7BF6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Direkciji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železnice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Stošić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odseka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Direkciji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železnice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Slović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samostalni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7053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122D4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geodetskog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Drašković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343061">
        <w:rPr>
          <w:rFonts w:ascii="Times New Roman" w:hAnsi="Times New Roman" w:cs="Times New Roman"/>
          <w:sz w:val="24"/>
          <w:szCs w:val="24"/>
        </w:rPr>
        <w:t>,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Zorić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Odseka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57142" w:rsidRDefault="00B57142" w:rsidP="00F90A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63D07" w:rsidRPr="00CF32EB" w:rsidRDefault="00D64A1F" w:rsidP="00CF7BF6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7C71F1">
        <w:rPr>
          <w:rFonts w:ascii="Times New Roman" w:hAnsi="Times New Roman" w:cs="Times New Roman"/>
          <w:sz w:val="24"/>
          <w:szCs w:val="24"/>
        </w:rPr>
        <w:t xml:space="preserve"> </w:t>
      </w:r>
      <w:r w:rsidR="007C71F1">
        <w:rPr>
          <w:rFonts w:ascii="Times New Roman" w:hAnsi="Times New Roman" w:cs="Times New Roman"/>
          <w:sz w:val="24"/>
          <w:szCs w:val="24"/>
          <w:lang w:val="sr-Cyrl-CS"/>
        </w:rPr>
        <w:t xml:space="preserve">(10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C71F1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6844FD" w:rsidRPr="007053F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844FD" w:rsidRDefault="006844FD" w:rsidP="00F90A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44FD" w:rsidRDefault="00D64A1F" w:rsidP="00CF32EB">
      <w:pPr>
        <w:jc w:val="center"/>
      </w:pPr>
      <w:r>
        <w:rPr>
          <w:lang w:val="sr-Cyrl-RS"/>
        </w:rPr>
        <w:t>D</w:t>
      </w:r>
      <w:r w:rsidR="006844FD">
        <w:rPr>
          <w:lang w:val="sr-Cyrl-RS"/>
        </w:rPr>
        <w:t xml:space="preserve"> </w:t>
      </w:r>
      <w:r>
        <w:rPr>
          <w:lang w:val="sr-Cyrl-RS"/>
        </w:rPr>
        <w:t>n</w:t>
      </w:r>
      <w:r w:rsidR="006844FD">
        <w:rPr>
          <w:lang w:val="sr-Cyrl-RS"/>
        </w:rPr>
        <w:t xml:space="preserve"> </w:t>
      </w:r>
      <w:r>
        <w:rPr>
          <w:lang w:val="sr-Cyrl-RS"/>
        </w:rPr>
        <w:t>e</w:t>
      </w:r>
      <w:r w:rsidR="006844FD">
        <w:rPr>
          <w:lang w:val="sr-Cyrl-RS"/>
        </w:rPr>
        <w:t xml:space="preserve"> </w:t>
      </w:r>
      <w:r>
        <w:rPr>
          <w:lang w:val="sr-Cyrl-RS"/>
        </w:rPr>
        <w:t>v</w:t>
      </w:r>
      <w:r w:rsidR="006844FD">
        <w:rPr>
          <w:lang w:val="sr-Cyrl-RS"/>
        </w:rPr>
        <w:t xml:space="preserve"> </w:t>
      </w:r>
      <w:r>
        <w:rPr>
          <w:lang w:val="sr-Cyrl-RS"/>
        </w:rPr>
        <w:t>n</w:t>
      </w:r>
      <w:r w:rsidR="006844FD">
        <w:rPr>
          <w:lang w:val="sr-Cyrl-RS"/>
        </w:rPr>
        <w:t xml:space="preserve"> </w:t>
      </w:r>
      <w:r>
        <w:rPr>
          <w:lang w:val="sr-Cyrl-RS"/>
        </w:rPr>
        <w:t>i</w:t>
      </w:r>
      <w:r w:rsidR="006844FD">
        <w:rPr>
          <w:lang w:val="sr-Cyrl-RS"/>
        </w:rPr>
        <w:t xml:space="preserve">  </w:t>
      </w:r>
      <w:r>
        <w:rPr>
          <w:lang w:val="sr-Cyrl-RS"/>
        </w:rPr>
        <w:t>r</w:t>
      </w:r>
      <w:r w:rsidR="006844FD">
        <w:rPr>
          <w:lang w:val="sr-Cyrl-RS"/>
        </w:rPr>
        <w:t xml:space="preserve"> </w:t>
      </w:r>
      <w:r>
        <w:rPr>
          <w:lang w:val="sr-Cyrl-RS"/>
        </w:rPr>
        <w:t>e</w:t>
      </w:r>
      <w:r w:rsidR="006844F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F32EB" w:rsidRPr="00CF32EB" w:rsidRDefault="00CF32EB" w:rsidP="00CF32EB">
      <w:pPr>
        <w:jc w:val="center"/>
      </w:pPr>
    </w:p>
    <w:p w:rsidR="006844FD" w:rsidRPr="00CF7BF6" w:rsidRDefault="006844FD" w:rsidP="00CF7BF6">
      <w:pPr>
        <w:pStyle w:val="NoSpacing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CF7BF6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CF7B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Pr="00CF7B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Predloga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posebnim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uslovima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realizaciju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projekta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izgradnje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stanova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pripadnike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snaga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bezbednosti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broj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360-1179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/18 </w:t>
      </w:r>
      <w:proofErr w:type="gram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proofErr w:type="gram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10.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maja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2018.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);</w:t>
      </w:r>
    </w:p>
    <w:p w:rsidR="006844FD" w:rsidRPr="00CF7BF6" w:rsidRDefault="006844FD" w:rsidP="00CF7BF6">
      <w:pPr>
        <w:pStyle w:val="NoSpacing"/>
        <w:ind w:left="709" w:firstLine="1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7BF6">
        <w:rPr>
          <w:rFonts w:ascii="Times New Roman" w:hAnsi="Times New Roman" w:cs="Times New Roman"/>
          <w:sz w:val="24"/>
          <w:szCs w:val="24"/>
        </w:rPr>
        <w:t>2.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Pr="00CF7B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D64A1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o</w:t>
      </w:r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izmenama</w:t>
      </w:r>
      <w:proofErr w:type="spellEnd"/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i</w:t>
      </w:r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o</w:t>
      </w:r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plovidbi</w:t>
      </w:r>
      <w:proofErr w:type="spellEnd"/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i</w:t>
      </w:r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lukama</w:t>
      </w:r>
      <w:proofErr w:type="spellEnd"/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4A1F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unutrašnjim</w:t>
      </w:r>
      <w:proofErr w:type="spellEnd"/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vodama</w:t>
      </w:r>
      <w:proofErr w:type="spellEnd"/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342-2871/17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6844FD" w:rsidRPr="00CF7BF6" w:rsidRDefault="009122D4" w:rsidP="00CF7BF6">
      <w:pPr>
        <w:pStyle w:val="NoSpacing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ab/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3.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="006844FD" w:rsidRPr="00CF7B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redlog</w:t>
      </w:r>
      <w:proofErr w:type="spellEnd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o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postupku</w:t>
      </w:r>
      <w:proofErr w:type="spellEnd"/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upisa</w:t>
      </w:r>
      <w:proofErr w:type="spellEnd"/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u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katastar</w:t>
      </w:r>
      <w:proofErr w:type="spellEnd"/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nepokretnosti</w:t>
      </w:r>
      <w:proofErr w:type="spellEnd"/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i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vodova</w:t>
      </w:r>
      <w:proofErr w:type="spellEnd"/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broj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011-686/18 </w:t>
      </w:r>
      <w:proofErr w:type="gram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proofErr w:type="gramEnd"/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19.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marta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2018.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);</w:t>
      </w:r>
    </w:p>
    <w:p w:rsidR="006844FD" w:rsidRPr="00CF7BF6" w:rsidRDefault="009122D4" w:rsidP="00CF7BF6">
      <w:pPr>
        <w:pStyle w:val="NoSpacing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4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D64A1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="006844FD" w:rsidRPr="00CF7B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Predlog</w:t>
      </w:r>
      <w:proofErr w:type="spellEnd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o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izmenama</w:t>
      </w:r>
      <w:proofErr w:type="spellEnd"/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i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dopunama</w:t>
      </w:r>
      <w:proofErr w:type="spellEnd"/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o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prevozu</w:t>
      </w:r>
      <w:proofErr w:type="spellEnd"/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tereta</w:t>
      </w:r>
      <w:proofErr w:type="spellEnd"/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u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drumskom</w:t>
      </w:r>
      <w:proofErr w:type="spellEnd"/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saobraćaju</w:t>
      </w:r>
      <w:proofErr w:type="spellEnd"/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,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broj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344-170/18 </w:t>
      </w:r>
      <w:proofErr w:type="gram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proofErr w:type="gramEnd"/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25.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januara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2018.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);</w:t>
      </w:r>
      <w:r w:rsidR="006844FD" w:rsidRPr="00CF7BF6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844FD" w:rsidRPr="00CF7BF6" w:rsidRDefault="00CF7BF6" w:rsidP="00CF7BF6">
      <w:pPr>
        <w:pStyle w:val="NoSpacing"/>
        <w:ind w:left="709" w:hanging="709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844FD" w:rsidRPr="00CF7BF6">
        <w:rPr>
          <w:rFonts w:ascii="Times New Roman" w:hAnsi="Times New Roman" w:cs="Times New Roman"/>
          <w:sz w:val="24"/>
          <w:szCs w:val="24"/>
        </w:rPr>
        <w:t>5</w:t>
      </w:r>
      <w:r w:rsidR="006844FD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4A1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="006844FD" w:rsidRPr="00CF7B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redlog</w:t>
      </w:r>
      <w:proofErr w:type="spellEnd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o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izmenama</w:t>
      </w:r>
      <w:proofErr w:type="spellEnd"/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i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dopunama</w:t>
      </w:r>
      <w:proofErr w:type="spellEnd"/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akona</w:t>
      </w:r>
      <w:proofErr w:type="spellEnd"/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o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prevozu</w:t>
      </w:r>
      <w:proofErr w:type="spellEnd"/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putnika</w:t>
      </w:r>
      <w:proofErr w:type="spellEnd"/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u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drumskom</w:t>
      </w:r>
      <w:proofErr w:type="spellEnd"/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saobraćaju</w:t>
      </w:r>
      <w:proofErr w:type="spellEnd"/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broj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344-754/18 </w:t>
      </w:r>
      <w:proofErr w:type="gram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proofErr w:type="gramEnd"/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27.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marta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2018.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="006844FD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);</w:t>
      </w:r>
    </w:p>
    <w:p w:rsidR="006844FD" w:rsidRPr="00CF7BF6" w:rsidRDefault="006844FD" w:rsidP="00CF7BF6">
      <w:pPr>
        <w:pStyle w:val="NoSpacing"/>
        <w:ind w:left="709" w:firstLine="11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6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D64A1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Pr="00CF7B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Predlog</w:t>
      </w:r>
      <w:proofErr w:type="spellEnd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o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putevima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broj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011-890/18 </w:t>
      </w:r>
      <w:proofErr w:type="gram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proofErr w:type="gram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5.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aprila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2018.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);</w:t>
      </w:r>
    </w:p>
    <w:p w:rsidR="006844FD" w:rsidRPr="00CF7BF6" w:rsidRDefault="006844FD" w:rsidP="00CF7BF6">
      <w:pPr>
        <w:pStyle w:val="NoSpacing"/>
        <w:ind w:left="709" w:firstLine="11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7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D64A1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Pr="00CF7B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Predlog</w:t>
      </w:r>
      <w:proofErr w:type="spellEnd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o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železnici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broj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340- 953/18 </w:t>
      </w:r>
      <w:proofErr w:type="gram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proofErr w:type="gram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16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aprila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2018.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);</w:t>
      </w:r>
    </w:p>
    <w:p w:rsidR="006844FD" w:rsidRPr="00CF7BF6" w:rsidRDefault="006844FD" w:rsidP="00CF7BF6">
      <w:pPr>
        <w:pStyle w:val="NoSpacing"/>
        <w:ind w:left="709" w:firstLine="11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F7BF6">
        <w:rPr>
          <w:rFonts w:ascii="Times New Roman" w:hAnsi="Times New Roman" w:cs="Times New Roman"/>
          <w:sz w:val="24"/>
          <w:szCs w:val="24"/>
        </w:rPr>
        <w:t>8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4A1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Pr="00CF7B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železničkom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proofErr w:type="gram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broj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340</w:t>
      </w:r>
      <w:proofErr w:type="gram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-955/18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16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aprila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2018.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);</w:t>
      </w:r>
    </w:p>
    <w:p w:rsidR="006844FD" w:rsidRPr="00CF7BF6" w:rsidRDefault="006844FD" w:rsidP="00CF7BF6">
      <w:pPr>
        <w:pStyle w:val="NoSpacing"/>
        <w:ind w:left="709" w:firstLine="11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F7BF6">
        <w:rPr>
          <w:rFonts w:ascii="Times New Roman" w:hAnsi="Times New Roman" w:cs="Times New Roman"/>
          <w:sz w:val="24"/>
          <w:szCs w:val="24"/>
        </w:rPr>
        <w:t>9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4A1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Pr="00CF7B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  <w:lang w:val="sr-Cyrl-RS"/>
        </w:rPr>
        <w:t>interoperabilnosti</w:t>
      </w:r>
      <w:proofErr w:type="spellEnd"/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železničkog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proofErr w:type="gram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broj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340</w:t>
      </w:r>
      <w:proofErr w:type="gram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-954/18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16.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aprila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2018.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);</w:t>
      </w:r>
    </w:p>
    <w:p w:rsidR="006844FD" w:rsidRPr="00CF7BF6" w:rsidRDefault="006844FD" w:rsidP="00CF7BF6">
      <w:pPr>
        <w:pStyle w:val="NoSpacing"/>
        <w:ind w:left="709" w:firstLine="11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10. </w:t>
      </w:r>
      <w:r w:rsidR="00D64A1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Pr="00CF7B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D64A1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o</w:t>
      </w:r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potvrđivanju</w:t>
      </w:r>
      <w:proofErr w:type="spellEnd"/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Protokola</w:t>
      </w:r>
      <w:proofErr w:type="spellEnd"/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o</w:t>
      </w:r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izmeni</w:t>
      </w:r>
      <w:proofErr w:type="spellEnd"/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F7BF6">
        <w:rPr>
          <w:rFonts w:ascii="Times New Roman" w:hAnsi="Times New Roman" w:cs="Times New Roman"/>
          <w:sz w:val="24"/>
          <w:szCs w:val="24"/>
        </w:rPr>
        <w:t xml:space="preserve"> 50(</w:t>
      </w:r>
      <w:r w:rsidR="00D64A1F">
        <w:rPr>
          <w:rFonts w:ascii="Times New Roman" w:hAnsi="Times New Roman" w:cs="Times New Roman"/>
          <w:sz w:val="24"/>
          <w:szCs w:val="24"/>
        </w:rPr>
        <w:t>a</w:t>
      </w:r>
      <w:r w:rsidRPr="00CF7BF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Konvencije</w:t>
      </w:r>
      <w:proofErr w:type="spellEnd"/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o</w:t>
      </w:r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međunarodnom</w:t>
      </w:r>
      <w:proofErr w:type="spellEnd"/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civilnom</w:t>
      </w:r>
      <w:proofErr w:type="spellEnd"/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vazduhoplovstvu</w:t>
      </w:r>
      <w:proofErr w:type="spellEnd"/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i</w:t>
      </w:r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Protokola</w:t>
      </w:r>
      <w:proofErr w:type="spellEnd"/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o</w:t>
      </w:r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izmeni</w:t>
      </w:r>
      <w:proofErr w:type="spellEnd"/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F7BF6">
        <w:rPr>
          <w:rFonts w:ascii="Times New Roman" w:hAnsi="Times New Roman" w:cs="Times New Roman"/>
          <w:sz w:val="24"/>
          <w:szCs w:val="24"/>
        </w:rPr>
        <w:t xml:space="preserve"> 56.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Konvencije</w:t>
      </w:r>
      <w:proofErr w:type="spellEnd"/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o</w:t>
      </w:r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međunarodnom</w:t>
      </w:r>
      <w:proofErr w:type="spellEnd"/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civilnom</w:t>
      </w:r>
      <w:proofErr w:type="spellEnd"/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vazduhoplovstvu</w:t>
      </w:r>
      <w:proofErr w:type="spellEnd"/>
      <w:r w:rsidRPr="00CF7BF6">
        <w:rPr>
          <w:rFonts w:ascii="Times New Roman" w:hAnsi="Times New Roman" w:cs="Times New Roman"/>
          <w:sz w:val="24"/>
          <w:szCs w:val="24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011-3401/17 </w:t>
      </w:r>
      <w:proofErr w:type="gramStart"/>
      <w:r w:rsidR="00D64A1F">
        <w:rPr>
          <w:rFonts w:ascii="Times New Roman" w:hAnsi="Times New Roman" w:cs="Times New Roman"/>
          <w:sz w:val="24"/>
          <w:szCs w:val="24"/>
          <w:lang w:val="sr-Cyrl-RS"/>
        </w:rPr>
        <w:t>od</w:t>
      </w:r>
      <w:proofErr w:type="gramEnd"/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6844FD" w:rsidRPr="00CF7BF6" w:rsidRDefault="006844FD" w:rsidP="00CF7BF6">
      <w:pPr>
        <w:pStyle w:val="NoSpacing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11. </w:t>
      </w:r>
      <w:r w:rsidR="00D64A1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Pr="00CF7B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D64A1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o</w:t>
      </w:r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potvrđivanju</w:t>
      </w:r>
      <w:proofErr w:type="spellEnd"/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Međunarodne</w:t>
      </w:r>
      <w:proofErr w:type="spellEnd"/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konvencije</w:t>
      </w:r>
      <w:proofErr w:type="spellEnd"/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o</w:t>
      </w:r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nadzoru</w:t>
      </w:r>
      <w:proofErr w:type="spellEnd"/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i</w:t>
      </w:r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upravljanju</w:t>
      </w:r>
      <w:proofErr w:type="spellEnd"/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brodskim</w:t>
      </w:r>
      <w:proofErr w:type="spellEnd"/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balastnim</w:t>
      </w:r>
      <w:proofErr w:type="spellEnd"/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vodama</w:t>
      </w:r>
      <w:proofErr w:type="spellEnd"/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i</w:t>
      </w:r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talozima</w:t>
      </w:r>
      <w:proofErr w:type="spellEnd"/>
      <w:r w:rsidRPr="00CF7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CF7BF6">
        <w:rPr>
          <w:rFonts w:ascii="Times New Roman" w:hAnsi="Times New Roman" w:cs="Times New Roman"/>
          <w:sz w:val="24"/>
          <w:szCs w:val="24"/>
        </w:rPr>
        <w:t xml:space="preserve"> 2004. </w:t>
      </w:r>
      <w:proofErr w:type="spellStart"/>
      <w:proofErr w:type="gramStart"/>
      <w:r w:rsidR="00D64A1F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011-3510/17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6844FD" w:rsidRPr="00CF7BF6" w:rsidRDefault="006844FD" w:rsidP="00CF7BF6">
      <w:pPr>
        <w:pStyle w:val="NoSpacing"/>
        <w:ind w:left="709" w:firstLine="11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</w:rPr>
      </w:pP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12. </w:t>
      </w:r>
      <w:r w:rsidR="00D64A1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Pr="00CF7B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Predlog</w:t>
      </w:r>
      <w:proofErr w:type="spellEnd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o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potvrđivanju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Sporazuma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između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Vlade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Republike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Srbije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i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Vlade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Republike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Moldavije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o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međunarodnom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drumskom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saobraćaju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broj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344-3759/17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30.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novembra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2017.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);</w:t>
      </w:r>
    </w:p>
    <w:p w:rsidR="006844FD" w:rsidRPr="00CF7BF6" w:rsidRDefault="006844FD" w:rsidP="00CF7BF6">
      <w:pPr>
        <w:pStyle w:val="NoSpacing"/>
        <w:ind w:left="709" w:firstLine="11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13. </w:t>
      </w:r>
      <w:r w:rsidR="00D64A1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Pr="00CF7B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Predlog</w:t>
      </w:r>
      <w:proofErr w:type="spellEnd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o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potvrđivanju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Sporazuma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između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Vlade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Republike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Srbije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i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Saveta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ministara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Bosne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i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Hercegovine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o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međunarodnom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drumskom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prevozu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putnika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i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tereta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broj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344-3758/17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30.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novembra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2017.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);</w:t>
      </w:r>
    </w:p>
    <w:p w:rsidR="006844FD" w:rsidRPr="00CF7BF6" w:rsidRDefault="006844FD" w:rsidP="00CF7BF6">
      <w:pPr>
        <w:pStyle w:val="NoSpacing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CF7BF6">
        <w:rPr>
          <w:rFonts w:ascii="Times New Roman" w:hAnsi="Times New Roman" w:cs="Times New Roman"/>
          <w:sz w:val="24"/>
          <w:szCs w:val="24"/>
          <w:lang w:val="sr-Cyrl-CS"/>
        </w:rPr>
        <w:t>14.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Pr="00CF7B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CF7B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CF7B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CF7B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Pr="00CF7B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Pr="00CF7B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CF7B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vazdušnom</w:t>
      </w:r>
      <w:r w:rsidRPr="00CF7B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saobraćaju</w:t>
      </w:r>
      <w:r w:rsidRPr="00CF7B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Pr="00CF7B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CF7B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CF7B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CF7B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CF7B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CF7B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Kraljevine</w:t>
      </w:r>
      <w:r w:rsidRPr="00CF7B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Maroko</w:t>
      </w:r>
      <w:r w:rsidRPr="00CF7BF6">
        <w:rPr>
          <w:rFonts w:ascii="Times New Roman" w:hAnsi="Times New Roman" w:cs="Times New Roman"/>
          <w:sz w:val="24"/>
          <w:szCs w:val="24"/>
        </w:rPr>
        <w:t>,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343-4162/17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2017</w:t>
      </w:r>
      <w:r w:rsidRPr="00CF7BF6">
        <w:rPr>
          <w:rFonts w:ascii="Times New Roman" w:hAnsi="Times New Roman" w:cs="Times New Roman"/>
          <w:sz w:val="24"/>
          <w:szCs w:val="24"/>
        </w:rPr>
        <w:t>.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); </w:t>
      </w:r>
    </w:p>
    <w:p w:rsidR="006844FD" w:rsidRPr="00CF7BF6" w:rsidRDefault="006844FD" w:rsidP="00CF7BF6">
      <w:pPr>
        <w:pStyle w:val="NoSpacing"/>
        <w:ind w:left="709" w:firstLine="11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</w:rPr>
      </w:pP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15. </w:t>
      </w:r>
      <w:r w:rsidR="00D64A1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Predlog</w:t>
      </w:r>
      <w:proofErr w:type="spellEnd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o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potvrđivanju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Sporazuma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o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saradnji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između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Vlade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Republike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Srbije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i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Vlade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Republike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Turske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u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oblasti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urbanizma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broj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011-169/18</w:t>
      </w:r>
      <w:r w:rsidR="001D007F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r w:rsidR="001D007F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25.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januara</w:t>
      </w:r>
      <w:r w:rsidR="001D007F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2018.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="001D007F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="001D007F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CS"/>
        </w:rPr>
        <w:t>;</w:t>
      </w:r>
      <w:r w:rsidR="001D007F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C63D07" w:rsidRPr="00CF7BF6" w:rsidRDefault="006844FD" w:rsidP="00CF7BF6">
      <w:pPr>
        <w:pStyle w:val="NoSpacing"/>
        <w:ind w:left="709" w:firstLine="11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</w:rPr>
      </w:pP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16. </w:t>
      </w:r>
      <w:r w:rsidR="00D64A1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Pr="00CF7BF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Predlog</w:t>
      </w:r>
      <w:proofErr w:type="spellEnd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o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potvrđivanju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Sporazuma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o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vazdušnom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saobraćaju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između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Vlade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Republike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Srbije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i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Vlade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Republike</w:t>
      </w:r>
      <w:proofErr w:type="spellEnd"/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Tunis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broj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011-505/18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6.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marta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2018.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).</w:t>
      </w:r>
    </w:p>
    <w:p w:rsidR="00CF7BF6" w:rsidRPr="007F2348" w:rsidRDefault="00CF7BF6" w:rsidP="007F2348">
      <w:pPr>
        <w:jc w:val="both"/>
        <w:rPr>
          <w:lang w:val="sr-Cyrl-RS"/>
        </w:rPr>
      </w:pPr>
    </w:p>
    <w:p w:rsidR="00C63D07" w:rsidRPr="00CF7BF6" w:rsidRDefault="00D64A1F" w:rsidP="00CF7BF6">
      <w:pPr>
        <w:pStyle w:val="NoSpacing"/>
        <w:ind w:firstLine="709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1D007F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="001D007F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1D007F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4B07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4B07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B07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B07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4B07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B07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4B07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4B07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efikasnijeg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="004B07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B07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jedinstveni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pretres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76.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D007F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predlozima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4B07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B07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B07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međusobno</w:t>
      </w:r>
      <w:r w:rsidR="004B07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uslovljeni</w:t>
      </w:r>
      <w:r w:rsidR="00CF7BF6">
        <w:rPr>
          <w:rFonts w:ascii="Times New Roman" w:hAnsi="Times New Roman" w:cs="Times New Roman"/>
          <w:sz w:val="24"/>
          <w:szCs w:val="24"/>
        </w:rPr>
        <w:t>,</w:t>
      </w:r>
      <w:r w:rsidR="004B07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B07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B07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izjašnjavanje</w:t>
      </w:r>
      <w:r w:rsidR="004B07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svakoj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pojedinačno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parlamentu</w:t>
      </w:r>
      <w:proofErr w:type="spellEnd"/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B07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B07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CF7BF6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F7BF6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B07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4B07F9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71F1">
        <w:rPr>
          <w:rFonts w:ascii="Times New Roman" w:hAnsi="Times New Roman" w:cs="Times New Roman"/>
          <w:sz w:val="24"/>
          <w:szCs w:val="24"/>
          <w:lang w:val="sr-Cyrl-CS"/>
        </w:rPr>
        <w:t xml:space="preserve">(10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C71F1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7C7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prihvaćen</w:t>
      </w:r>
      <w:r w:rsidR="004B07F9" w:rsidRPr="00CF7BF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63D07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6844FD" w:rsidRPr="007C71F1" w:rsidRDefault="006844FD" w:rsidP="007C71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44FD" w:rsidRPr="007C71F1" w:rsidRDefault="006844FD" w:rsidP="007C71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C71F1">
        <w:rPr>
          <w:rFonts w:ascii="Times New Roman" w:hAnsi="Times New Roman" w:cs="Times New Roman"/>
          <w:color w:val="C00000"/>
          <w:sz w:val="24"/>
          <w:szCs w:val="24"/>
          <w:lang w:val="sr-Cyrl-CS"/>
        </w:rPr>
        <w:lastRenderedPageBreak/>
        <w:tab/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prelaska</w:t>
      </w:r>
      <w:r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utvrđenog</w:t>
      </w:r>
      <w:r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4B07F9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4B07F9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B07F9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D007F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1D007F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zapisnike</w:t>
      </w:r>
      <w:r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26.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aprila</w:t>
      </w:r>
      <w:r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B07F9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(9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B07F9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, 1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4B07F9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4B07F9" w:rsidRPr="007C71F1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27.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B07F9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4B07F9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aprila</w:t>
      </w:r>
      <w:r w:rsidR="004B07F9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B07F9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(10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B07F9" w:rsidRPr="007C71F1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C63D07" w:rsidRPr="007C71F1" w:rsidRDefault="00C63D07" w:rsidP="007C71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3D07" w:rsidRPr="007C71F1" w:rsidRDefault="004B07F9" w:rsidP="007F2348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71F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E21EB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 w:rsidR="00E21EB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E21EB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Damnjanović</w:t>
      </w:r>
      <w:r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objedinjeno</w:t>
      </w:r>
      <w:r w:rsidR="00E21EB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obrazložila</w:t>
      </w:r>
      <w:r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predložene</w:t>
      </w:r>
      <w:r w:rsidR="00E21EB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tačke</w:t>
      </w:r>
      <w:r w:rsidR="00E21EB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E21EB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E21EB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21EB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E21EB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87F43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Predlogom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posebnim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uslovima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realizaciju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projekta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izgradnje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stanova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pripadnike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snaga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bezbednosti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istakla</w:t>
      </w:r>
      <w:r w:rsidR="00587F43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587F43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587F43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 w:rsidR="00587F43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ovim</w:t>
      </w:r>
      <w:r w:rsidR="00587F43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zakonom</w:t>
      </w:r>
      <w:r w:rsidR="00587F43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jedinstven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način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propisuju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uslovi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način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kriterijumi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postupak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7C71F1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ostvarivanje</w:t>
      </w:r>
      <w:r w:rsidR="007C71F1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prava</w:t>
      </w:r>
      <w:r w:rsidR="007C71F1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7C71F1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trajno</w:t>
      </w:r>
      <w:r w:rsidR="007C71F1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rešavanje</w:t>
      </w:r>
      <w:r w:rsidR="007C71F1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stambenog</w:t>
      </w:r>
      <w:r w:rsidR="007C71F1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problema</w:t>
      </w:r>
      <w:r w:rsidR="007C71F1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kako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5D1AA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zaposlena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lica</w:t>
      </w:r>
      <w:r w:rsidR="005D1AA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5D1AA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tim</w:t>
      </w:r>
      <w:r w:rsidR="005D1AA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organima</w:t>
      </w:r>
      <w:r w:rsid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tako</w:t>
      </w:r>
      <w:r w:rsidR="005D1AA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5D1AA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lica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koja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ostvarila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pravo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penziju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7C71F1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tim</w:t>
      </w:r>
      <w:r w:rsidR="007C71F1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organima</w:t>
      </w:r>
      <w:r w:rsid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5D1AA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</w:t>
      </w:r>
      <w:r w:rsidR="005D1AA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obzirom</w:t>
      </w:r>
      <w:r w:rsidR="005D1AA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5D1AA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 w:rsidR="005D1AA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radi</w:t>
      </w:r>
      <w:r w:rsidR="005D1AA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5D1AA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opštem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interesu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="00E21EB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="005D1AA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5D1AA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projekat</w:t>
      </w:r>
      <w:r w:rsidR="005D1AA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su</w:t>
      </w:r>
      <w:r w:rsidR="005D1AA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aktivno</w:t>
      </w:r>
      <w:r w:rsidR="005D1AA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uključene</w:t>
      </w:r>
      <w:r w:rsidR="005D1AA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5D1AA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jedinice</w:t>
      </w:r>
      <w:r w:rsidR="00064277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lokalne</w:t>
      </w:r>
      <w:r w:rsidR="00064277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samouprave</w:t>
      </w:r>
      <w:r w:rsidR="00064277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Naglašeno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064277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prvoj</w:t>
      </w:r>
      <w:r w:rsidR="00064277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fazi</w:t>
      </w:r>
      <w:r w:rsidR="00064277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predviđeno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se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projekat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izgradnje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oko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1500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stanova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realizuje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A7B9E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   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6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gradova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Republici</w:t>
      </w:r>
      <w:r w:rsidR="000A7B9E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Srbiji</w:t>
      </w:r>
      <w:r w:rsidR="00D4277B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izgradnja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će</w:t>
      </w:r>
      <w:r w:rsidR="00D4277B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početi</w:t>
      </w:r>
      <w:r w:rsidR="00064277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krajem</w:t>
      </w:r>
      <w:r w:rsidR="00064277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avgusta</w:t>
      </w:r>
      <w:r w:rsidR="00064277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ove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prvo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Nišu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Vranju</w:t>
      </w:r>
      <w:r w:rsidR="000A7B9E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zatim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Kraljevu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Kragujevcu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Novom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Sadu</w:t>
      </w:r>
      <w:r w:rsidR="00490D12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490D12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Beogradu</w:t>
      </w:r>
      <w:r w:rsidR="0036363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Investitor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izgradnje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bi</w:t>
      </w:r>
      <w:r w:rsidR="00BA41FA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bila</w:t>
      </w:r>
      <w:r w:rsidR="0036363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Republika</w:t>
      </w:r>
      <w:r w:rsidR="0036363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Srbija</w:t>
      </w:r>
      <w:r w:rsidR="0036363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</w:t>
      </w:r>
      <w:r w:rsidR="0036363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predviđenom</w:t>
      </w:r>
      <w:r w:rsidR="00C92621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mogućnošću</w:t>
      </w:r>
      <w:r w:rsidR="0036363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da</w:t>
      </w:r>
      <w:r w:rsidR="00C92621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privredno</w:t>
      </w:r>
      <w:r w:rsidR="00C92621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društvo</w:t>
      </w:r>
      <w:r w:rsidR="00C92621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koje</w:t>
      </w:r>
      <w:r w:rsidR="00C92621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osnuje</w:t>
      </w:r>
      <w:r w:rsidR="00C92621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Republika</w:t>
      </w:r>
      <w:r w:rsidR="00C92621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Srbija</w:t>
      </w:r>
      <w:r w:rsidR="0036363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može</w:t>
      </w:r>
      <w:r w:rsidR="000A7B9E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36363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takođe</w:t>
      </w:r>
      <w:r w:rsidR="000A7B9E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C92621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biti</w:t>
      </w:r>
      <w:r w:rsidR="0036363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investitor</w:t>
      </w:r>
      <w:r w:rsidR="0036363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izgradnje</w:t>
      </w:r>
      <w:r w:rsidR="0036363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samo</w:t>
      </w:r>
      <w:r w:rsidR="000B0944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stambenih</w:t>
      </w:r>
      <w:r w:rsidR="0036363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zgrada</w:t>
      </w:r>
      <w:r w:rsidR="0036363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36363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kolektivno</w:t>
      </w:r>
      <w:r w:rsidR="0036363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stanovanje</w:t>
      </w:r>
      <w:r w:rsidR="004D22FF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36363C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3F034A" w:rsidRPr="007C71F1" w:rsidRDefault="00D64A1F" w:rsidP="00D4277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3F78DB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="003F78DB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3F78DB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0A7B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F78DB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obrazložio</w:t>
      </w:r>
      <w:r w:rsidR="000A7B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0A7B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0A7B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A7B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0A7B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A7B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međunarodnom</w:t>
      </w:r>
      <w:r w:rsidR="003F78DB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organizacijom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civilnog</w:t>
      </w:r>
      <w:r w:rsidR="003F78DB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vazduhoplovstva</w:t>
      </w:r>
      <w:r w:rsidR="003F78DB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3F78DB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njenog</w:t>
      </w:r>
      <w:r w:rsidR="003F78DB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3F78DB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F78DB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7B78A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7B78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B78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3F034A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F034A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sporazumima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vazdušnom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saobraćaju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Marokom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Tunisom</w:t>
      </w:r>
      <w:r w:rsidR="00D4277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Ukazao</w:t>
      </w:r>
      <w:r w:rsidR="007B78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F034A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F034A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svaki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ovih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omogućava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odvijanje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vazdušnog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zemlje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vazduhoplovnim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slobodama</w:t>
      </w:r>
      <w:r w:rsidR="007B78A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utvrđuju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odredbama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Čikaške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konvencije</w:t>
      </w:r>
      <w:r w:rsidR="009A5492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C7066D" w:rsidRPr="007C71F1" w:rsidRDefault="007F2348" w:rsidP="007F2348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7B78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3F034A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Jovanka</w:t>
      </w:r>
      <w:r w:rsidR="003F034A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Atanacković</w:t>
      </w:r>
      <w:r w:rsidR="003F034A" w:rsidRPr="007C71F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1108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7B78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7B78A3">
        <w:rPr>
          <w:rFonts w:ascii="Times New Roman" w:hAnsi="Times New Roman" w:cs="Times New Roman"/>
          <w:sz w:val="24"/>
          <w:szCs w:val="24"/>
          <w:lang w:val="sr-Cyrl-CS"/>
        </w:rPr>
        <w:t xml:space="preserve">,           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B78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obrazložila</w:t>
      </w:r>
      <w:r w:rsidR="007B78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="0071108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1108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1108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71108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upisa</w:t>
      </w:r>
      <w:r w:rsidR="0071108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F034A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katastar</w:t>
      </w:r>
      <w:r w:rsidR="003F034A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nepokretnosti</w:t>
      </w:r>
      <w:r w:rsidR="00D4277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1108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7B78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7B78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B78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cilj</w:t>
      </w:r>
      <w:r w:rsidR="0071108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transformaciju</w:t>
      </w:r>
      <w:r w:rsidR="0071108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1108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unapređenje</w:t>
      </w:r>
      <w:r w:rsidR="0071108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administracije</w:t>
      </w:r>
      <w:r w:rsidR="007B78A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Naglasila</w:t>
      </w:r>
      <w:r w:rsidR="007B78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B78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B78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1108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neophodno</w:t>
      </w:r>
      <w:r w:rsidR="00784F8B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uvesti</w:t>
      </w:r>
      <w:r w:rsidR="0071108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elektronski</w:t>
      </w:r>
      <w:r w:rsidR="00784F8B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784F8B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komunikacije</w:t>
      </w:r>
      <w:r w:rsidR="00784F8B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84F8B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84F8B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784F8B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71108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84F8B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punom</w:t>
      </w:r>
      <w:r w:rsidR="00784F8B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 w:rsidR="0071108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unaprediti</w:t>
      </w:r>
      <w:r w:rsidR="00784F8B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elektronsku</w:t>
      </w:r>
      <w:r w:rsidR="0071108C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71108C" w:rsidRPr="007C71F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531A1" w:rsidRPr="007C71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784F8B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58E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B358E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7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investicijom</w:t>
      </w:r>
      <w:r w:rsidR="007B78A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Svetske</w:t>
      </w:r>
      <w:r w:rsidR="007B78A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7B78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B78A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B78A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7B78A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7B78A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78A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njegovu</w:t>
      </w:r>
      <w:r w:rsidR="007B78A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implementaciju</w:t>
      </w:r>
      <w:r w:rsidR="007B78A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podržala</w:t>
      </w:r>
      <w:r w:rsidR="001301B1">
        <w:rPr>
          <w:rFonts w:ascii="Times New Roman" w:hAnsi="Times New Roman" w:cs="Times New Roman"/>
          <w:sz w:val="24"/>
          <w:szCs w:val="24"/>
        </w:rPr>
        <w:t>,</w:t>
      </w:r>
      <w:r w:rsidR="007B78A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B7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84F8B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84F8B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sprovelo</w:t>
      </w:r>
      <w:r w:rsidR="00B358E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58E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58E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="00784F8B" w:rsidRPr="007C71F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C6836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E4C23" w:rsidRPr="007C71F1" w:rsidRDefault="007F2348" w:rsidP="007F2348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784F8B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784F8B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7B78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84F8B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C7066D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osnovne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razloge</w:t>
      </w:r>
      <w:r w:rsidR="00C7066D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akona</w:t>
      </w:r>
      <w:proofErr w:type="spellEnd"/>
      <w:r w:rsidR="00FD5150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o</w:t>
      </w:r>
      <w:r w:rsidR="00FD5150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izmenama</w:t>
      </w:r>
      <w:proofErr w:type="spellEnd"/>
      <w:r w:rsidR="00FD5150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i</w:t>
      </w:r>
      <w:r w:rsidR="00FD5150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dopunama</w:t>
      </w:r>
      <w:proofErr w:type="spellEnd"/>
      <w:r w:rsidR="00FD5150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="00FD5150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o</w:t>
      </w:r>
      <w:r w:rsidR="00FD5150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prevozu</w:t>
      </w:r>
      <w:proofErr w:type="spellEnd"/>
      <w:r w:rsidR="00FD5150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tereta</w:t>
      </w:r>
      <w:proofErr w:type="spellEnd"/>
      <w:r w:rsidR="00FD5150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u</w:t>
      </w:r>
      <w:r w:rsidR="00FD5150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drumskom</w:t>
      </w:r>
      <w:proofErr w:type="spellEnd"/>
      <w:r w:rsidR="00FD5150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saobraćaju</w:t>
      </w:r>
      <w:proofErr w:type="spellEnd"/>
      <w:r w:rsidR="00AC66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5150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akona</w:t>
      </w:r>
      <w:proofErr w:type="spellEnd"/>
      <w:r w:rsidR="00FD5150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o</w:t>
      </w:r>
      <w:r w:rsidR="00FD5150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prevozu</w:t>
      </w:r>
      <w:proofErr w:type="spellEnd"/>
      <w:r w:rsidR="00FD5150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putnika</w:t>
      </w:r>
      <w:proofErr w:type="spellEnd"/>
      <w:r w:rsidR="00FD5150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u</w:t>
      </w:r>
      <w:r w:rsidR="00FD5150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drumskom</w:t>
      </w:r>
      <w:proofErr w:type="spellEnd"/>
      <w:r w:rsidR="00FD5150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saobraćaju</w:t>
      </w:r>
      <w:proofErr w:type="spellEnd"/>
      <w:r w:rsidR="00AC66E8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kao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7066D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7066D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putevima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Naglašeno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putnika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tereta</w:t>
      </w:r>
      <w:r w:rsidR="00AC66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u</w:t>
      </w:r>
      <w:r w:rsidR="00AC66E8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drumskom</w:t>
      </w:r>
      <w:proofErr w:type="spellEnd"/>
      <w:r w:rsidR="00AC66E8" w:rsidRPr="007C71F1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4A1F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saobraćaju</w:t>
      </w:r>
      <w:proofErr w:type="spellEnd"/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usvojeni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16FF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njihova</w:t>
      </w:r>
      <w:r w:rsidR="00D16F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primena</w:t>
      </w:r>
      <w:r w:rsidR="00D16F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D16F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februaru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pozitivnih</w:t>
      </w:r>
      <w:r w:rsidR="00FD5150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efekata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uočene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neusaglašenosti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preciziranje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pojedinih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odredaba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D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6D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otklanjanje</w:t>
      </w:r>
      <w:r w:rsidR="00086D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nekih</w:t>
      </w:r>
      <w:r w:rsidR="00086D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nejasnoća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prevoz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tereta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komercijalne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svrhe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prevoz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sopstvene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moglo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C66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inspekcijskom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nadzoru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potvrda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inspekcijskog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nadzora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njeno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neposedovanje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posledicu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sankcionisanje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samom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inspektoru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daju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ovlašćenja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izvršenog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uvida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dozvola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758A5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prevoz</w:t>
      </w:r>
      <w:r w:rsidR="00086DC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D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nesaglasnost</w:t>
      </w:r>
      <w:r w:rsidR="00086D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vozilo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isključiti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Ukazano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novinu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D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86D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086D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uređenja</w:t>
      </w:r>
      <w:r w:rsidR="00086D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86D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isključuje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prevoz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tereta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vozilima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1500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kg</w:t>
      </w:r>
      <w:r w:rsidR="00C415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C41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C41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vrsta</w:t>
      </w:r>
      <w:r w:rsidR="00C41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prevoza</w:t>
      </w:r>
      <w:r w:rsidR="00C41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C41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značajnog</w:t>
      </w:r>
      <w:r w:rsidR="00C41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uticaja</w:t>
      </w:r>
      <w:r w:rsidR="00C41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41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C41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prevoz</w:t>
      </w:r>
      <w:r w:rsidR="00C41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tereta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pojednostavljen</w:t>
      </w:r>
      <w:r w:rsidR="00C41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ispita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profesionalnoj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osposobljenosti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odgovornih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prevoz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C41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1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C41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C41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putnika</w:t>
      </w:r>
      <w:r w:rsidR="00C41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41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="00C41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delatnošću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autobuskih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stanica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mogu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baviti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vlasnici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autobuskih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stanica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5668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izbegli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zakupcima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autobuskih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stanica</w:t>
      </w:r>
      <w:r w:rsidR="00C52E4F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232DC1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ukinuta</w:t>
      </w:r>
      <w:r w:rsidR="00232DC1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32DC1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odredba</w:t>
      </w:r>
      <w:r w:rsidR="00232DC1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="00232DC1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32DC1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dato</w:t>
      </w:r>
      <w:r w:rsidR="00232DC1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ovlašćenje</w:t>
      </w:r>
      <w:r w:rsidR="00232DC1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8D3589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="008D3589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8D3589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D3589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8D3589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evidenciju</w:t>
      </w:r>
      <w:r w:rsidR="008D3589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DC1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putnika</w:t>
      </w:r>
      <w:r w:rsidR="00232DC1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32DC1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 w:rsidR="00232DC1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232DC1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6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32DC1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8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sedišta</w:t>
      </w:r>
      <w:r w:rsidR="00232DC1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32DC1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graničnim</w:t>
      </w:r>
      <w:r w:rsidR="00232DC1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prelazima</w:t>
      </w:r>
      <w:r w:rsidR="00232DC1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232DC1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nepostojanja</w:t>
      </w:r>
      <w:r w:rsidR="00232DC1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tehničkih</w:t>
      </w:r>
      <w:r w:rsidR="00232DC1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="00232DC1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32DC1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32DC1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sprovede</w:t>
      </w:r>
      <w:r w:rsidR="00232DC1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232DC1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232DC1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32DC1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32DC1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32DC1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putevima</w:t>
      </w:r>
      <w:r w:rsidR="00232DC1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definiše</w:t>
      </w:r>
      <w:r w:rsidR="00232DC1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BE4C2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8D3589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usklađen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E4C2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D3589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evropskim</w:t>
      </w:r>
      <w:r w:rsidR="008D3589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direktivama</w:t>
      </w:r>
      <w:r w:rsidR="008D3589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uvodi</w:t>
      </w:r>
      <w:r w:rsidR="008D3589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8D3589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BE4C2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BE4C2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BE4C2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BE4C2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8D3589" w:rsidRPr="007C71F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tunelima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8D3589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8D3589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naplate</w:t>
      </w:r>
      <w:r w:rsidR="008D3589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putarine</w:t>
      </w:r>
      <w:r w:rsidR="008D3589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D64A1F">
        <w:rPr>
          <w:rFonts w:ascii="Times New Roman" w:hAnsi="Times New Roman" w:cs="Times New Roman"/>
          <w:sz w:val="24"/>
          <w:szCs w:val="24"/>
          <w:lang w:val="sr-Cyrl-RS"/>
        </w:rPr>
        <w:t>proverivača</w:t>
      </w:r>
      <w:proofErr w:type="spellEnd"/>
      <w:r w:rsidR="00BE4C2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BE4C2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BE4C2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3589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D3589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8D3589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definiše</w:t>
      </w:r>
      <w:r w:rsidR="008D3589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D3589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pojam</w:t>
      </w:r>
      <w:r w:rsidR="00BE4C2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eksproprijacije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E4C2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vrste</w:t>
      </w:r>
      <w:r w:rsidR="00BE4C2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radova</w:t>
      </w:r>
      <w:r w:rsidR="00BE4C2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E4C2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održavanju</w:t>
      </w:r>
      <w:r w:rsidR="00BE4C2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puteva</w:t>
      </w:r>
      <w:r w:rsidR="008D3589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BE4C2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BE4C2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E4C2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izbegle</w:t>
      </w:r>
      <w:r w:rsidR="000A0473" w:rsidRPr="000A0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zloupotrebe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0473" w:rsidRPr="000A0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obrazložena</w:t>
      </w:r>
      <w:r w:rsidR="00C41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međunarodna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predložilo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međunarodni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transport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Bosnom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Hercegovinom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Moldavijom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tipični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sporazumi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drumskog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transporta</w:t>
      </w:r>
      <w:r w:rsidR="000A0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uspostavlja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reguliše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odnos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transportu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putnika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tereta</w:t>
      </w:r>
      <w:r w:rsidR="000A0473" w:rsidRPr="007C71F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E4C23" w:rsidRDefault="00BE4C23" w:rsidP="00C63D07">
      <w:pPr>
        <w:jc w:val="both"/>
        <w:rPr>
          <w:lang w:val="sr-Cyrl-RS"/>
        </w:rPr>
      </w:pPr>
    </w:p>
    <w:p w:rsidR="00693A84" w:rsidRDefault="00693A84" w:rsidP="00693A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693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Pr="00693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693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693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693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prijavljenih</w:t>
      </w:r>
      <w:r w:rsidRPr="00693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93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93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93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693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693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prihvaćenim</w:t>
      </w:r>
      <w:r w:rsidRPr="00693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Pr="00693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693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93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pristupilo</w:t>
      </w:r>
      <w:r w:rsidRPr="00693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693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izjašnjavanju</w:t>
      </w:r>
      <w:r w:rsidRPr="00693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93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svakom</w:t>
      </w:r>
      <w:r w:rsidRPr="00693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Pr="00693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93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pojedinačno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86DCD" w:rsidRPr="00693A84" w:rsidRDefault="00086DCD" w:rsidP="00693A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3A84" w:rsidRPr="00693A84" w:rsidRDefault="00693A84" w:rsidP="00693A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3A84" w:rsidRPr="00693A84" w:rsidRDefault="00D64A1F" w:rsidP="001D6B47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Prva</w:t>
      </w:r>
      <w:r w:rsidR="00693A84" w:rsidRPr="00693A8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tačka</w:t>
      </w:r>
      <w:r w:rsidR="00693A84" w:rsidRPr="00693A8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dnevnog</w:t>
      </w:r>
      <w:r w:rsidR="00693A84" w:rsidRPr="00693A8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reda</w:t>
      </w:r>
      <w:r w:rsidR="00693A84" w:rsidRPr="00693A8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-</w:t>
      </w:r>
      <w:r w:rsidR="00693A84" w:rsidRPr="00693A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 w:rsidR="00693A84" w:rsidRPr="00693A8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Predloga</w:t>
      </w:r>
      <w:r w:rsidR="00693A84" w:rsidRPr="00693A8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zakona</w:t>
      </w:r>
      <w:r w:rsidR="00693A84" w:rsidRPr="00693A8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o</w:t>
      </w:r>
      <w:r w:rsidR="00693A84" w:rsidRPr="00693A8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posebnim</w:t>
      </w:r>
      <w:r w:rsidR="00693A84" w:rsidRPr="00693A8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uslovima</w:t>
      </w:r>
      <w:r w:rsidR="00693A84" w:rsidRPr="00693A8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za</w:t>
      </w:r>
      <w:r w:rsidR="00693A84" w:rsidRPr="00693A8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realizaciju</w:t>
      </w:r>
      <w:r w:rsidR="00693A84" w:rsidRPr="00693A8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projekta</w:t>
      </w:r>
      <w:r w:rsidR="00693A84" w:rsidRPr="00693A8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izgradnje</w:t>
      </w:r>
      <w:r w:rsidR="00693A84" w:rsidRPr="00693A8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stanova</w:t>
      </w:r>
      <w:r w:rsidR="00693A84" w:rsidRPr="00693A8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za</w:t>
      </w:r>
      <w:r w:rsidR="00693A84" w:rsidRPr="00693A8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pripadnike</w:t>
      </w:r>
      <w:r w:rsidR="00693A84" w:rsidRPr="00693A8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snaga</w:t>
      </w:r>
      <w:r w:rsidR="00693A84" w:rsidRPr="00693A8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bezbednosti</w:t>
      </w:r>
      <w:r w:rsidR="00693A84" w:rsidRPr="00693A8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koji</w:t>
      </w:r>
      <w:r w:rsidR="00693A84" w:rsidRPr="00693A8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je</w:t>
      </w:r>
      <w:r w:rsidR="00693A84" w:rsidRPr="00693A8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podnela</w:t>
      </w:r>
      <w:r w:rsidR="00693A84" w:rsidRPr="00693A8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Vlada</w:t>
      </w:r>
    </w:p>
    <w:p w:rsidR="00693A84" w:rsidRPr="00693A84" w:rsidRDefault="00693A84" w:rsidP="00693A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3A84" w:rsidRPr="00693A84" w:rsidRDefault="00693A84" w:rsidP="00693A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3A8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je</w:t>
      </w:r>
      <w:r w:rsidRPr="00693A84">
        <w:rPr>
          <w:rFonts w:ascii="Times New Roman" w:hAnsi="Times New Roman" w:cs="Times New Roman"/>
          <w:sz w:val="24"/>
          <w:szCs w:val="24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</w:rPr>
        <w:t>u</w:t>
      </w:r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4A1F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r w:rsidRPr="00693A84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693A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64A1F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r w:rsidRPr="00693A8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93A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693A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64A1F">
        <w:rPr>
          <w:rFonts w:ascii="Times New Roman" w:hAnsi="Times New Roman" w:cs="Times New Roman"/>
          <w:color w:val="000000" w:themeColor="text1"/>
          <w:sz w:val="24"/>
          <w:szCs w:val="24"/>
        </w:rPr>
        <w:t>većinom</w:t>
      </w:r>
      <w:proofErr w:type="spellEnd"/>
      <w:r w:rsidRPr="00693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color w:val="000000" w:themeColor="text1"/>
          <w:sz w:val="24"/>
          <w:szCs w:val="24"/>
        </w:rPr>
        <w:t>glasova</w:t>
      </w:r>
      <w:proofErr w:type="spellEnd"/>
      <w:r w:rsidRPr="00693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</w:t>
      </w:r>
      <w:r w:rsidRPr="00693A8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</w:t>
      </w:r>
      <w:r w:rsidRPr="00693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proofErr w:type="spellEnd"/>
      <w:r w:rsidRPr="00693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64A1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jedan</w:t>
      </w:r>
      <w:r w:rsidRPr="00693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član</w:t>
      </w:r>
      <w:r w:rsidRPr="00693A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D64A1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Odbora</w:t>
      </w:r>
      <w:r w:rsidRPr="00693A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D64A1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nije</w:t>
      </w:r>
      <w:r w:rsidRPr="00693A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D64A1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glasao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693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693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693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693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693A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o</w:t>
      </w:r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posebnim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realizacioju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izgradnje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stanova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pripadnike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snaga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bezbednosti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u</w:t>
      </w:r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načelu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>.</w:t>
      </w:r>
    </w:p>
    <w:p w:rsidR="00693A84" w:rsidRPr="00693A84" w:rsidRDefault="00693A84" w:rsidP="00693A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93A84" w:rsidRPr="00693A84" w:rsidRDefault="00693A84" w:rsidP="00693A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93A84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4A1F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određen</w:t>
      </w:r>
      <w:r w:rsidRPr="00693A8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je</w:t>
      </w:r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Katarina</w:t>
      </w:r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Rakić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693A84">
        <w:rPr>
          <w:rFonts w:ascii="Times New Roman" w:hAnsi="Times New Roman" w:cs="Times New Roman"/>
          <w:sz w:val="24"/>
          <w:szCs w:val="24"/>
        </w:rPr>
        <w:t>.</w:t>
      </w:r>
    </w:p>
    <w:p w:rsidR="00151E67" w:rsidRDefault="00151E67" w:rsidP="00693A84">
      <w:pPr>
        <w:rPr>
          <w:lang w:val="sr-Cyrl-RS"/>
        </w:rPr>
      </w:pPr>
    </w:p>
    <w:p w:rsidR="006D729B" w:rsidRPr="006D729B" w:rsidRDefault="00D64A1F" w:rsidP="001D6B47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Druga</w:t>
      </w:r>
      <w:r w:rsidR="006D729B" w:rsidRPr="00693A8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tačka</w:t>
      </w:r>
      <w:r w:rsidR="006D729B" w:rsidRPr="00693A8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dnevnog</w:t>
      </w:r>
      <w:r w:rsidR="006D729B" w:rsidRPr="00693A8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reda</w:t>
      </w:r>
      <w:r w:rsidR="006D729B" w:rsidRPr="00693A8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6D72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–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 w:rsidR="006D729B" w:rsidRPr="006D729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6D729B" w:rsidRPr="006D7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zakona</w:t>
      </w:r>
      <w:proofErr w:type="spellEnd"/>
      <w:r w:rsidR="006D729B" w:rsidRPr="006D72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6D729B" w:rsidRPr="006D7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izmenama</w:t>
      </w:r>
      <w:proofErr w:type="spellEnd"/>
      <w:r w:rsidR="006D729B" w:rsidRPr="006D72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6D729B" w:rsidRPr="006D7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dopunama</w:t>
      </w:r>
      <w:proofErr w:type="spellEnd"/>
      <w:r w:rsidR="006D729B" w:rsidRPr="006D7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Zakona</w:t>
      </w:r>
      <w:proofErr w:type="spellEnd"/>
      <w:r w:rsidR="006D729B" w:rsidRPr="006D72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6D729B" w:rsidRPr="006D7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plovidbi</w:t>
      </w:r>
      <w:proofErr w:type="spellEnd"/>
      <w:r w:rsidR="006D729B" w:rsidRPr="006D72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6D729B" w:rsidRPr="006D7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lukama</w:t>
      </w:r>
      <w:proofErr w:type="spellEnd"/>
      <w:r w:rsidR="006D729B" w:rsidRPr="006D7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6D729B" w:rsidRPr="006D7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unutrašnjim</w:t>
      </w:r>
      <w:proofErr w:type="spellEnd"/>
      <w:r w:rsidR="006D729B" w:rsidRPr="006D72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vodama</w:t>
      </w:r>
      <w:proofErr w:type="spellEnd"/>
      <w:r w:rsidR="006D729B" w:rsidRPr="006D72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6D729B" w:rsidRPr="006D72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6D729B" w:rsidRPr="006D72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6D729B" w:rsidRPr="006D72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693A84" w:rsidRPr="006D729B" w:rsidRDefault="00693A84" w:rsidP="006D72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729B" w:rsidRPr="006D729B" w:rsidRDefault="006D729B" w:rsidP="006D72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je</w:t>
      </w:r>
      <w:r w:rsidRPr="006D729B">
        <w:rPr>
          <w:rFonts w:ascii="Times New Roman" w:hAnsi="Times New Roman" w:cs="Times New Roman"/>
          <w:sz w:val="24"/>
          <w:szCs w:val="24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</w:rPr>
        <w:t>u</w:t>
      </w:r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4A1F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r w:rsidRPr="006D729B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6D72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64A1F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r w:rsidRPr="006D729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D72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6D72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color w:val="000000" w:themeColor="text1"/>
          <w:sz w:val="24"/>
          <w:szCs w:val="24"/>
        </w:rPr>
        <w:t>većinom</w:t>
      </w:r>
      <w:proofErr w:type="spellEnd"/>
      <w:r w:rsidRPr="006D7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color w:val="000000" w:themeColor="text1"/>
          <w:sz w:val="24"/>
          <w:szCs w:val="24"/>
        </w:rPr>
        <w:t>glasova</w:t>
      </w:r>
      <w:proofErr w:type="spellEnd"/>
      <w:r w:rsidRPr="006D7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</w:t>
      </w:r>
      <w:r w:rsidRPr="006D72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0</w:t>
      </w:r>
      <w:r w:rsidRPr="006D7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proofErr w:type="spellEnd"/>
      <w:r w:rsidRPr="006D7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64A1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jedan</w:t>
      </w:r>
      <w:r w:rsidRPr="006D7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uzdržan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D64A1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jedan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D64A1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član</w:t>
      </w:r>
      <w:r w:rsidR="001D6B47" w:rsidRPr="00693A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D64A1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Odbora</w:t>
      </w:r>
      <w:r w:rsidR="001D6B47" w:rsidRPr="00693A8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D64A1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nije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D64A1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člasao</w:t>
      </w:r>
      <w:r w:rsidRPr="006D729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92DF1">
        <w:rPr>
          <w:color w:val="000000" w:themeColor="text1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6D72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6D72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6D72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6D72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6D72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o</w:t>
      </w:r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izmenama</w:t>
      </w:r>
      <w:proofErr w:type="spellEnd"/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i</w:t>
      </w:r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o</w:t>
      </w:r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plovidbi</w:t>
      </w:r>
      <w:proofErr w:type="spellEnd"/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i</w:t>
      </w:r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lukama</w:t>
      </w:r>
      <w:proofErr w:type="spellEnd"/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4A1F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unutrašnjim</w:t>
      </w:r>
      <w:proofErr w:type="spellEnd"/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vodama</w:t>
      </w:r>
      <w:proofErr w:type="spellEnd"/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u</w:t>
      </w:r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načelu</w:t>
      </w:r>
      <w:proofErr w:type="spellEnd"/>
      <w:r w:rsidRPr="006D729B">
        <w:rPr>
          <w:rFonts w:ascii="Times New Roman" w:hAnsi="Times New Roman" w:cs="Times New Roman"/>
          <w:sz w:val="24"/>
          <w:szCs w:val="24"/>
        </w:rPr>
        <w:t>.</w:t>
      </w:r>
    </w:p>
    <w:p w:rsidR="006D729B" w:rsidRPr="006D729B" w:rsidRDefault="006D729B" w:rsidP="006D72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D729B" w:rsidRPr="006D729B" w:rsidRDefault="006D729B" w:rsidP="006D72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729B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4A1F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određen</w:t>
      </w:r>
      <w:r w:rsidRPr="006D729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je</w:t>
      </w:r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Katarina</w:t>
      </w:r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Rakić</w:t>
      </w:r>
      <w:proofErr w:type="spellEnd"/>
      <w:r w:rsidRPr="006D72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6D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6D729B">
        <w:rPr>
          <w:rFonts w:ascii="Times New Roman" w:hAnsi="Times New Roman" w:cs="Times New Roman"/>
          <w:sz w:val="24"/>
          <w:szCs w:val="24"/>
        </w:rPr>
        <w:t>.</w:t>
      </w:r>
    </w:p>
    <w:p w:rsidR="006D729B" w:rsidRDefault="006D729B" w:rsidP="006D729B">
      <w:pPr>
        <w:tabs>
          <w:tab w:val="left" w:pos="1134"/>
        </w:tabs>
        <w:rPr>
          <w:lang w:val="sr-Cyrl-RS"/>
        </w:rPr>
      </w:pPr>
    </w:p>
    <w:p w:rsidR="00151E67" w:rsidRPr="006D729B" w:rsidRDefault="00151E67" w:rsidP="006D729B">
      <w:pPr>
        <w:tabs>
          <w:tab w:val="left" w:pos="1134"/>
        </w:tabs>
        <w:rPr>
          <w:lang w:val="sr-Cyrl-RS"/>
        </w:rPr>
      </w:pPr>
    </w:p>
    <w:p w:rsidR="006D729B" w:rsidRDefault="00D64A1F" w:rsidP="00192DF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Treća</w:t>
      </w:r>
      <w:r w:rsid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 w:rsidR="001D6B47" w:rsidRPr="001D6B4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redlog</w:t>
      </w:r>
      <w:proofErr w:type="spellEnd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a</w:t>
      </w:r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zakona</w:t>
      </w:r>
      <w:proofErr w:type="spellEnd"/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postupku</w:t>
      </w:r>
      <w:proofErr w:type="spellEnd"/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upisa</w:t>
      </w:r>
      <w:proofErr w:type="spellEnd"/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katastar</w:t>
      </w:r>
      <w:proofErr w:type="spellEnd"/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nepokretnosti</w:t>
      </w:r>
      <w:proofErr w:type="spellEnd"/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vodova</w:t>
      </w:r>
      <w:proofErr w:type="spellEnd"/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koji</w:t>
      </w:r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je</w:t>
      </w:r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podnela</w:t>
      </w:r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Vlada</w:t>
      </w:r>
    </w:p>
    <w:p w:rsidR="006D729B" w:rsidRDefault="006D729B" w:rsidP="00192DF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D729B" w:rsidRDefault="00D64A1F" w:rsidP="001D6B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1D6B47" w:rsidRPr="001D6B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D6B47" w:rsidRPr="001D6B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D6B47" w:rsidRPr="001D6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1D6B47" w:rsidRPr="001D6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1D6B47" w:rsidRPr="001D6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1D6B47" w:rsidRPr="001D6B47">
        <w:rPr>
          <w:rFonts w:ascii="Times New Roman" w:hAnsi="Times New Roman" w:cs="Times New Roman"/>
          <w:sz w:val="24"/>
          <w:szCs w:val="24"/>
        </w:rPr>
        <w:t xml:space="preserve"> </w:t>
      </w:r>
      <w:r w:rsidR="001D6B47" w:rsidRPr="001D6B47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1D6B47" w:rsidRPr="001D6B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1D6B47" w:rsidRPr="001D6B47">
        <w:rPr>
          <w:rFonts w:ascii="Times New Roman" w:hAnsi="Times New Roman" w:cs="Times New Roman"/>
          <w:sz w:val="24"/>
          <w:szCs w:val="24"/>
        </w:rPr>
        <w:t xml:space="preserve"> </w:t>
      </w:r>
      <w:r w:rsidR="001D6B47" w:rsidRPr="001D6B4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D6B47" w:rsidRPr="001D6B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1D6B47" w:rsidRPr="001D6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1D6B47" w:rsidRPr="001D6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1D6B47" w:rsidRPr="001D6B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1D6B47" w:rsidRPr="001D6B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1D6B47" w:rsidRPr="00192DF1">
        <w:rPr>
          <w:rFonts w:ascii="Times New Roman" w:hAnsi="Times New Roman" w:cs="Times New Roman"/>
          <w:sz w:val="24"/>
          <w:szCs w:val="24"/>
        </w:rPr>
        <w:t xml:space="preserve"> (1</w:t>
      </w:r>
      <w:r w:rsidR="001D6B47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1D6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D6B47" w:rsidRPr="00192DF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6B47" w:rsidRPr="001D6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1D6B47" w:rsidRPr="001D6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1D6B47" w:rsidRPr="001D6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1D6B47" w:rsidRPr="001D6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6B47" w:rsidRPr="001D6B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1D6B47" w:rsidRPr="001D6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1D6B47" w:rsidRPr="001D6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1D6B47" w:rsidRPr="001D6B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D6B47" w:rsidRPr="001D6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="001D6B47" w:rsidRPr="001D6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upisa</w:t>
      </w:r>
      <w:proofErr w:type="spellEnd"/>
      <w:r w:rsidR="001D6B47" w:rsidRPr="001D6B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D6B47" w:rsidRPr="001D6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katastar</w:t>
      </w:r>
      <w:proofErr w:type="spellEnd"/>
      <w:r w:rsidR="001D6B47" w:rsidRPr="001D6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nepokretnosti</w:t>
      </w:r>
      <w:proofErr w:type="spellEnd"/>
      <w:r w:rsidR="001D6B47" w:rsidRPr="001D6B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D6B47" w:rsidRPr="001D6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vodova</w:t>
      </w:r>
      <w:proofErr w:type="spellEnd"/>
      <w:r w:rsidR="001D6B47" w:rsidRPr="001D6B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D6B47" w:rsidRPr="001D6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načelu</w:t>
      </w:r>
      <w:proofErr w:type="spellEnd"/>
      <w:r w:rsidR="001D6B47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1D6B47" w:rsidRDefault="001D6B47" w:rsidP="001D6B4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D6B47" w:rsidRDefault="00D64A1F" w:rsidP="001D6B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D6B47" w:rsidRPr="006D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="001D6B47" w:rsidRPr="006D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1D6B47" w:rsidRPr="006D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1D6B47" w:rsidRPr="006D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1D6B47" w:rsidRPr="006D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1D6B47" w:rsidRPr="006D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1D6B47" w:rsidRPr="006D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</w:t>
      </w:r>
      <w:r w:rsidR="001D6B47" w:rsidRPr="006D729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D6B47" w:rsidRPr="006D72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D6B47" w:rsidRPr="006D72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Katarina</w:t>
      </w:r>
      <w:r w:rsidR="001D6B47" w:rsidRPr="006D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Rakić</w:t>
      </w:r>
      <w:proofErr w:type="spellEnd"/>
      <w:r w:rsidR="001D6B47" w:rsidRPr="006D72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1D6B47" w:rsidRPr="006D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1D6B47" w:rsidRPr="006D729B">
        <w:rPr>
          <w:rFonts w:ascii="Times New Roman" w:hAnsi="Times New Roman" w:cs="Times New Roman"/>
          <w:sz w:val="24"/>
          <w:szCs w:val="24"/>
        </w:rPr>
        <w:t>.</w:t>
      </w:r>
    </w:p>
    <w:p w:rsidR="001D6B47" w:rsidRDefault="001D6B47" w:rsidP="001D6B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1E67" w:rsidRPr="001D6B47" w:rsidRDefault="00151E67" w:rsidP="001D6B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6B47" w:rsidRPr="001D6B47" w:rsidRDefault="00D64A1F" w:rsidP="001D6B4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Četvrta</w:t>
      </w:r>
      <w:r w:rsidR="001D6B47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1D6B47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1D6B47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1D6B47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 w:rsidR="001D6B47" w:rsidRPr="001D6B4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Predlog</w:t>
      </w:r>
      <w:proofErr w:type="spellEnd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a</w:t>
      </w:r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zakona</w:t>
      </w:r>
      <w:proofErr w:type="spellEnd"/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izmenama</w:t>
      </w:r>
      <w:proofErr w:type="spellEnd"/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dopunama</w:t>
      </w:r>
      <w:proofErr w:type="spellEnd"/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Zakona</w:t>
      </w:r>
      <w:proofErr w:type="spellEnd"/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prevozu</w:t>
      </w:r>
      <w:proofErr w:type="spellEnd"/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tereta</w:t>
      </w:r>
      <w:proofErr w:type="spellEnd"/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drumskom</w:t>
      </w:r>
      <w:proofErr w:type="spellEnd"/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saobraćaju</w:t>
      </w:r>
      <w:proofErr w:type="spellEnd"/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koji</w:t>
      </w:r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je</w:t>
      </w:r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podnela</w:t>
      </w:r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Vlada</w:t>
      </w:r>
    </w:p>
    <w:p w:rsidR="001D6B47" w:rsidRPr="007F2348" w:rsidRDefault="001D6B47" w:rsidP="00192DF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6B47" w:rsidRDefault="001D6B47" w:rsidP="001D6B47">
      <w:pPr>
        <w:tabs>
          <w:tab w:val="left" w:pos="709"/>
        </w:tabs>
        <w:jc w:val="both"/>
        <w:rPr>
          <w:lang w:val="sr-Cyrl-RS"/>
        </w:rPr>
      </w:pPr>
      <w:r>
        <w:rPr>
          <w:lang w:val="sr-Cyrl-RS"/>
        </w:rPr>
        <w:tab/>
      </w:r>
      <w:proofErr w:type="spellStart"/>
      <w:r w:rsidR="00D64A1F">
        <w:t>Odbor</w:t>
      </w:r>
      <w:proofErr w:type="spellEnd"/>
      <w:r>
        <w:t xml:space="preserve"> </w:t>
      </w:r>
      <w:r w:rsidR="00D64A1F">
        <w:t>je</w:t>
      </w:r>
      <w:r>
        <w:t xml:space="preserve">, </w:t>
      </w:r>
      <w:r w:rsidR="00D64A1F">
        <w:t>u</w:t>
      </w:r>
      <w:r>
        <w:t xml:space="preserve"> </w:t>
      </w:r>
      <w:proofErr w:type="spellStart"/>
      <w:r w:rsidR="00D64A1F">
        <w:t>skladu</w:t>
      </w:r>
      <w:proofErr w:type="spellEnd"/>
      <w:r>
        <w:t xml:space="preserve"> </w:t>
      </w:r>
      <w:proofErr w:type="spellStart"/>
      <w:proofErr w:type="gramStart"/>
      <w:r w:rsidR="00D64A1F">
        <w:t>sa</w:t>
      </w:r>
      <w:proofErr w:type="spellEnd"/>
      <w:proofErr w:type="gramEnd"/>
      <w:r>
        <w:t xml:space="preserve"> </w:t>
      </w:r>
      <w:proofErr w:type="spellStart"/>
      <w:r w:rsidR="00D64A1F">
        <w:t>članom</w:t>
      </w:r>
      <w:proofErr w:type="spellEnd"/>
      <w:r>
        <w:t xml:space="preserve"> </w:t>
      </w:r>
      <w:r>
        <w:rPr>
          <w:lang w:val="sr-Cyrl-RS"/>
        </w:rPr>
        <w:t>155</w:t>
      </w:r>
      <w:r>
        <w:t xml:space="preserve">. </w:t>
      </w:r>
      <w:proofErr w:type="spellStart"/>
      <w:proofErr w:type="gramStart"/>
      <w:r w:rsidR="00D64A1F">
        <w:t>stav</w:t>
      </w:r>
      <w:proofErr w:type="spellEnd"/>
      <w:proofErr w:type="gramEnd"/>
      <w:r>
        <w:t xml:space="preserve"> </w:t>
      </w:r>
      <w:r>
        <w:rPr>
          <w:lang w:val="sr-Cyrl-RS"/>
        </w:rPr>
        <w:t>2</w:t>
      </w:r>
      <w:r>
        <w:t xml:space="preserve">. </w:t>
      </w:r>
      <w:proofErr w:type="spellStart"/>
      <w:proofErr w:type="gramStart"/>
      <w:r w:rsidR="00D64A1F">
        <w:t>Poslovnika</w:t>
      </w:r>
      <w:proofErr w:type="spellEnd"/>
      <w:r>
        <w:t xml:space="preserve"> </w:t>
      </w:r>
      <w:proofErr w:type="spellStart"/>
      <w:r w:rsidR="00D64A1F">
        <w:t>Narodne</w:t>
      </w:r>
      <w:proofErr w:type="spellEnd"/>
      <w:r>
        <w:t xml:space="preserve"> </w:t>
      </w:r>
      <w:proofErr w:type="spellStart"/>
      <w:r w:rsidR="00D64A1F">
        <w:t>skupštine</w:t>
      </w:r>
      <w:proofErr w:type="spellEnd"/>
      <w:r>
        <w:rPr>
          <w:lang w:val="sr-Cyrl-RS"/>
        </w:rPr>
        <w:t xml:space="preserve">, </w:t>
      </w:r>
      <w:r w:rsidR="00D64A1F">
        <w:rPr>
          <w:lang w:val="sr-Cyrl-RS"/>
        </w:rPr>
        <w:t>odlučio</w:t>
      </w:r>
      <w:r>
        <w:t xml:space="preserve"> </w:t>
      </w:r>
      <w:r w:rsidR="00D64A1F">
        <w:rPr>
          <w:lang w:val="sr-Cyrl-RS"/>
        </w:rPr>
        <w:t>većinom</w:t>
      </w:r>
      <w:r>
        <w:rPr>
          <w:lang w:val="sr-Cyrl-RS"/>
        </w:rPr>
        <w:t xml:space="preserve"> </w:t>
      </w:r>
      <w:r w:rsidR="00D64A1F">
        <w:rPr>
          <w:lang w:val="sr-Cyrl-RS"/>
        </w:rPr>
        <w:t>glasova</w:t>
      </w:r>
      <w:r>
        <w:rPr>
          <w:lang w:val="sr-Cyrl-RS"/>
        </w:rPr>
        <w:t xml:space="preserve"> </w:t>
      </w:r>
      <w:r w:rsidRPr="00192DF1">
        <w:t>(1</w:t>
      </w:r>
      <w:r>
        <w:rPr>
          <w:lang w:val="sr-Cyrl-CS"/>
        </w:rPr>
        <w:t>1</w:t>
      </w:r>
      <w:r>
        <w:t xml:space="preserve"> </w:t>
      </w:r>
      <w:proofErr w:type="spellStart"/>
      <w:r w:rsidR="00D64A1F">
        <w:t>za</w:t>
      </w:r>
      <w:proofErr w:type="spellEnd"/>
      <w:r>
        <w:rPr>
          <w:lang w:val="sr-Cyrl-CS"/>
        </w:rPr>
        <w:t xml:space="preserve">, </w:t>
      </w:r>
      <w:r w:rsidR="00D64A1F">
        <w:rPr>
          <w:lang w:val="sr-Cyrl-CS"/>
        </w:rPr>
        <w:t>jedan</w:t>
      </w:r>
      <w:r w:rsidRPr="00192DF1">
        <w:rPr>
          <w:lang w:val="sr-Cyrl-CS"/>
        </w:rPr>
        <w:t xml:space="preserve"> </w:t>
      </w:r>
      <w:r w:rsidR="00D64A1F">
        <w:rPr>
          <w:lang w:val="sr-Cyrl-CS"/>
        </w:rPr>
        <w:t>član</w:t>
      </w:r>
      <w:r w:rsidRPr="00192DF1">
        <w:rPr>
          <w:lang w:val="sr-Cyrl-CS"/>
        </w:rPr>
        <w:t xml:space="preserve"> </w:t>
      </w:r>
      <w:r w:rsidR="00D64A1F">
        <w:rPr>
          <w:lang w:val="sr-Cyrl-CS"/>
        </w:rPr>
        <w:t>Odbora</w:t>
      </w:r>
      <w:r w:rsidRPr="00192DF1">
        <w:rPr>
          <w:lang w:val="sr-Cyrl-CS"/>
        </w:rPr>
        <w:t xml:space="preserve"> </w:t>
      </w:r>
      <w:r w:rsidR="00D64A1F">
        <w:rPr>
          <w:lang w:val="sr-Cyrl-CS"/>
        </w:rPr>
        <w:t>nije</w:t>
      </w:r>
      <w:r w:rsidRPr="00192DF1">
        <w:rPr>
          <w:lang w:val="sr-Cyrl-CS"/>
        </w:rPr>
        <w:t xml:space="preserve"> </w:t>
      </w:r>
      <w:r w:rsidR="00D64A1F">
        <w:rPr>
          <w:lang w:val="sr-Cyrl-CS"/>
        </w:rPr>
        <w:t>glasao</w:t>
      </w:r>
      <w:r w:rsidRPr="00192DF1">
        <w:t xml:space="preserve">) </w:t>
      </w:r>
      <w:r w:rsidR="00D64A1F">
        <w:rPr>
          <w:lang w:val="sr-Cyrl-RS"/>
        </w:rPr>
        <w:t>da</w:t>
      </w:r>
      <w:r>
        <w:rPr>
          <w:lang w:val="sr-Cyrl-RS"/>
        </w:rPr>
        <w:t xml:space="preserve"> </w:t>
      </w:r>
      <w:r w:rsidR="00D64A1F">
        <w:rPr>
          <w:lang w:val="sr-Cyrl-RS"/>
        </w:rPr>
        <w:t>predloži</w:t>
      </w:r>
      <w:r>
        <w:rPr>
          <w:lang w:val="sr-Cyrl-RS"/>
        </w:rPr>
        <w:t xml:space="preserve"> </w:t>
      </w:r>
      <w:r w:rsidR="00D64A1F">
        <w:rPr>
          <w:lang w:val="sr-Cyrl-RS"/>
        </w:rPr>
        <w:t>Narodnoj</w:t>
      </w:r>
      <w:r>
        <w:rPr>
          <w:lang w:val="sr-Cyrl-RS"/>
        </w:rPr>
        <w:t xml:space="preserve"> </w:t>
      </w:r>
      <w:r w:rsidR="00D64A1F">
        <w:rPr>
          <w:lang w:val="sr-Cyrl-RS"/>
        </w:rPr>
        <w:t>skupštini</w:t>
      </w:r>
      <w:r>
        <w:rPr>
          <w:lang w:val="sr-Cyrl-RS"/>
        </w:rPr>
        <w:t xml:space="preserve"> </w:t>
      </w:r>
      <w:r w:rsidR="00D64A1F">
        <w:rPr>
          <w:lang w:val="sr-Cyrl-RS"/>
        </w:rPr>
        <w:t>da</w:t>
      </w:r>
      <w:r>
        <w:rPr>
          <w:lang w:val="sr-Cyrl-RS"/>
        </w:rPr>
        <w:t xml:space="preserve"> </w:t>
      </w:r>
      <w:r w:rsidR="00D64A1F">
        <w:rPr>
          <w:lang w:val="sr-Cyrl-RS"/>
        </w:rPr>
        <w:t>prihvati</w:t>
      </w:r>
      <w:r>
        <w:t xml:space="preserve"> </w:t>
      </w:r>
      <w:proofErr w:type="spellStart"/>
      <w:r w:rsidR="00D64A1F">
        <w:t>Predlog</w:t>
      </w:r>
      <w:proofErr w:type="spellEnd"/>
      <w:r>
        <w:t xml:space="preserve"> </w:t>
      </w:r>
      <w:proofErr w:type="spellStart"/>
      <w:r w:rsidR="00D64A1F">
        <w:t>zakona</w:t>
      </w:r>
      <w:proofErr w:type="spellEnd"/>
      <w:r>
        <w:t xml:space="preserve"> </w:t>
      </w:r>
      <w:r w:rsidR="00D64A1F">
        <w:t>o</w:t>
      </w:r>
      <w:r>
        <w:t xml:space="preserve"> </w:t>
      </w:r>
      <w:proofErr w:type="spellStart"/>
      <w:r w:rsidR="00D64A1F">
        <w:t>izmenama</w:t>
      </w:r>
      <w:proofErr w:type="spellEnd"/>
      <w:r>
        <w:t xml:space="preserve"> </w:t>
      </w:r>
      <w:r w:rsidR="00D64A1F">
        <w:t>i</w:t>
      </w:r>
      <w:r>
        <w:t xml:space="preserve"> </w:t>
      </w:r>
      <w:proofErr w:type="spellStart"/>
      <w:r w:rsidR="00D64A1F">
        <w:t>dopunama</w:t>
      </w:r>
      <w:proofErr w:type="spellEnd"/>
      <w:r>
        <w:t xml:space="preserve"> </w:t>
      </w:r>
      <w:proofErr w:type="spellStart"/>
      <w:r w:rsidR="00D64A1F">
        <w:t>Zakona</w:t>
      </w:r>
      <w:proofErr w:type="spellEnd"/>
      <w:r>
        <w:t xml:space="preserve"> </w:t>
      </w:r>
      <w:r w:rsidR="00D64A1F">
        <w:t>o</w:t>
      </w:r>
      <w:r>
        <w:t xml:space="preserve"> </w:t>
      </w:r>
      <w:proofErr w:type="spellStart"/>
      <w:r w:rsidR="00D64A1F">
        <w:t>prevozu</w:t>
      </w:r>
      <w:proofErr w:type="spellEnd"/>
      <w:r>
        <w:t xml:space="preserve"> </w:t>
      </w:r>
      <w:proofErr w:type="spellStart"/>
      <w:r w:rsidR="00D64A1F">
        <w:t>tereta</w:t>
      </w:r>
      <w:proofErr w:type="spellEnd"/>
      <w:r>
        <w:t xml:space="preserve"> </w:t>
      </w:r>
      <w:r w:rsidR="00D64A1F">
        <w:t>u</w:t>
      </w:r>
      <w:r>
        <w:t xml:space="preserve"> </w:t>
      </w:r>
      <w:proofErr w:type="spellStart"/>
      <w:r w:rsidR="00D64A1F">
        <w:t>drumskom</w:t>
      </w:r>
      <w:proofErr w:type="spellEnd"/>
      <w:r>
        <w:t xml:space="preserve"> </w:t>
      </w:r>
      <w:proofErr w:type="spellStart"/>
      <w:r w:rsidR="00D64A1F">
        <w:t>saobraćaju</w:t>
      </w:r>
      <w:proofErr w:type="spellEnd"/>
      <w:r>
        <w:t xml:space="preserve"> </w:t>
      </w:r>
      <w:r w:rsidR="00D64A1F">
        <w:t>u</w:t>
      </w:r>
      <w:r>
        <w:t xml:space="preserve"> </w:t>
      </w:r>
      <w:proofErr w:type="spellStart"/>
      <w:r w:rsidR="00D64A1F">
        <w:t>načelu</w:t>
      </w:r>
      <w:proofErr w:type="spellEnd"/>
      <w:r>
        <w:t>.</w:t>
      </w:r>
      <w:proofErr w:type="gramEnd"/>
    </w:p>
    <w:p w:rsidR="001D6B47" w:rsidRPr="001D6B47" w:rsidRDefault="001D6B47" w:rsidP="001D6B47"/>
    <w:p w:rsidR="001D6B47" w:rsidRPr="001D6B47" w:rsidRDefault="001D6B47" w:rsidP="001D6B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D6B47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D6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Pr="001D6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1D6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4A1F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1D6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1D6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1D6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1D6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određen</w:t>
      </w:r>
      <w:r w:rsidRPr="001D6B4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D6B47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je</w:t>
      </w:r>
      <w:r w:rsidRPr="001D6B47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Katarina</w:t>
      </w:r>
      <w:r w:rsidRPr="001D6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Rakić</w:t>
      </w:r>
      <w:proofErr w:type="spellEnd"/>
      <w:r w:rsidRPr="001D6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1D6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1D6B47">
        <w:rPr>
          <w:rFonts w:ascii="Times New Roman" w:hAnsi="Times New Roman" w:cs="Times New Roman"/>
          <w:sz w:val="24"/>
          <w:szCs w:val="24"/>
        </w:rPr>
        <w:t>.</w:t>
      </w:r>
    </w:p>
    <w:p w:rsidR="001D6B47" w:rsidRPr="001D6B47" w:rsidRDefault="001D6B47" w:rsidP="001D6B47"/>
    <w:p w:rsidR="001D6B47" w:rsidRPr="001D6B47" w:rsidRDefault="001D6B47" w:rsidP="001D6B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6B47" w:rsidRPr="001D6B47" w:rsidRDefault="00D64A1F" w:rsidP="001D6B4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</w:t>
      </w:r>
      <w:r w:rsidR="001D6B47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1D6B47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1D6B47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1D6B47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 w:rsidR="001D6B47" w:rsidRPr="001D6B4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redlog</w:t>
      </w:r>
      <w:proofErr w:type="spellEnd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a</w:t>
      </w:r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zakona</w:t>
      </w:r>
      <w:proofErr w:type="spellEnd"/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izmenama</w:t>
      </w:r>
      <w:proofErr w:type="spellEnd"/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dopunama</w:t>
      </w:r>
      <w:proofErr w:type="spellEnd"/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Z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akona</w:t>
      </w:r>
      <w:proofErr w:type="spellEnd"/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prevozu</w:t>
      </w:r>
      <w:proofErr w:type="spellEnd"/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putnika</w:t>
      </w:r>
      <w:proofErr w:type="spellEnd"/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drumskom</w:t>
      </w:r>
      <w:proofErr w:type="spellEnd"/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saobraćaju</w:t>
      </w:r>
      <w:proofErr w:type="spellEnd"/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koji</w:t>
      </w:r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je</w:t>
      </w:r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auto"/>
          <w:sz w:val="24"/>
          <w:szCs w:val="24"/>
        </w:rPr>
        <w:t>podnela</w:t>
      </w:r>
      <w:proofErr w:type="spellEnd"/>
      <w:r w:rsidR="001D6B47" w:rsidRPr="001D6B47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Vlada</w:t>
      </w:r>
    </w:p>
    <w:p w:rsidR="001D6B47" w:rsidRDefault="001D6B47" w:rsidP="000F47BB">
      <w:pPr>
        <w:jc w:val="both"/>
        <w:rPr>
          <w:lang w:val="sr-Cyrl-CS"/>
        </w:rPr>
      </w:pPr>
    </w:p>
    <w:p w:rsidR="00406B1F" w:rsidRPr="00406B1F" w:rsidRDefault="00D64A1F" w:rsidP="00406B1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406B1F" w:rsidRPr="0040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06B1F" w:rsidRPr="00406B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06B1F" w:rsidRPr="00406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406B1F" w:rsidRPr="00406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406B1F" w:rsidRPr="00406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406B1F" w:rsidRPr="00406B1F">
        <w:rPr>
          <w:rFonts w:ascii="Times New Roman" w:hAnsi="Times New Roman" w:cs="Times New Roman"/>
          <w:sz w:val="24"/>
          <w:szCs w:val="24"/>
        </w:rPr>
        <w:t xml:space="preserve"> </w:t>
      </w:r>
      <w:r w:rsidR="00406B1F" w:rsidRPr="00406B1F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406B1F" w:rsidRPr="00406B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406B1F" w:rsidRPr="00406B1F">
        <w:rPr>
          <w:rFonts w:ascii="Times New Roman" w:hAnsi="Times New Roman" w:cs="Times New Roman"/>
          <w:sz w:val="24"/>
          <w:szCs w:val="24"/>
        </w:rPr>
        <w:t xml:space="preserve"> </w:t>
      </w:r>
      <w:r w:rsidR="00406B1F" w:rsidRPr="00406B1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06B1F" w:rsidRPr="00406B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406B1F" w:rsidRPr="00406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406B1F" w:rsidRPr="00406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406B1F" w:rsidRPr="00406B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406B1F" w:rsidRPr="0040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406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06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6B1F" w:rsidRPr="00406B1F">
        <w:rPr>
          <w:rFonts w:ascii="Times New Roman" w:hAnsi="Times New Roman" w:cs="Times New Roman"/>
          <w:sz w:val="24"/>
          <w:szCs w:val="24"/>
        </w:rPr>
        <w:t>(1</w:t>
      </w:r>
      <w:r w:rsidR="00406B1F" w:rsidRPr="00406B1F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406B1F" w:rsidRPr="00406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06B1F" w:rsidRPr="00406B1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406B1F" w:rsidRPr="00406B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406B1F" w:rsidRPr="00406B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06B1F" w:rsidRPr="00406B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406B1F" w:rsidRPr="00406B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406B1F" w:rsidRPr="00406B1F">
        <w:rPr>
          <w:rFonts w:ascii="Times New Roman" w:hAnsi="Times New Roman" w:cs="Times New Roman"/>
          <w:sz w:val="24"/>
          <w:szCs w:val="24"/>
        </w:rPr>
        <w:t>)</w:t>
      </w:r>
      <w:r w:rsidR="00406B1F" w:rsidRPr="00192DF1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6B1F" w:rsidRPr="00406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406B1F" w:rsidRPr="00406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406B1F" w:rsidRPr="00406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406B1F" w:rsidRPr="00406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6B1F" w:rsidRPr="00406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406B1F" w:rsidRPr="00406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406B1F" w:rsidRPr="00406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406B1F" w:rsidRPr="0040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06B1F" w:rsidRPr="00406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izmenama</w:t>
      </w:r>
      <w:proofErr w:type="spellEnd"/>
      <w:r w:rsidR="00406B1F" w:rsidRPr="0040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06B1F" w:rsidRPr="00406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 w:rsidR="00406B1F" w:rsidRPr="00406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406B1F" w:rsidRPr="0040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06B1F" w:rsidRPr="00406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prevozu</w:t>
      </w:r>
      <w:proofErr w:type="spellEnd"/>
      <w:r w:rsidR="00406B1F" w:rsidRPr="00406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putnika</w:t>
      </w:r>
      <w:proofErr w:type="spellEnd"/>
      <w:r w:rsidR="00406B1F" w:rsidRPr="0040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06B1F" w:rsidRPr="00406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drumskom</w:t>
      </w:r>
      <w:proofErr w:type="spellEnd"/>
      <w:r w:rsidR="00406B1F" w:rsidRPr="00406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saobraćaju</w:t>
      </w:r>
      <w:proofErr w:type="spellEnd"/>
      <w:r w:rsidR="00406B1F" w:rsidRPr="00406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06B1F" w:rsidRPr="00406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načelu</w:t>
      </w:r>
      <w:proofErr w:type="spellEnd"/>
      <w:r w:rsidR="00406B1F" w:rsidRPr="00406B1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06B1F" w:rsidRPr="00406B1F" w:rsidRDefault="00406B1F" w:rsidP="00406B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669B" w:rsidRDefault="00406B1F" w:rsidP="00406B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06B1F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06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Pr="00406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406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4A1F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06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406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406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406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određen</w:t>
      </w:r>
      <w:r w:rsidRPr="00406B1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06B1F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je</w:t>
      </w:r>
      <w:r w:rsidRPr="00406B1F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Katarina</w:t>
      </w:r>
      <w:r w:rsidRPr="00406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Rakić</w:t>
      </w:r>
      <w:proofErr w:type="spellEnd"/>
      <w:r w:rsidRPr="00406B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406B1F" w:rsidRDefault="00D64A1F" w:rsidP="00406B1F">
      <w:pPr>
        <w:pStyle w:val="NoSpacing"/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Šesta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 w:rsidR="00406B1F" w:rsidRPr="00406B1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Predlog</w:t>
      </w:r>
      <w:proofErr w:type="spellEnd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a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zakona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putevima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koji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je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podnela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Vlada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</w:p>
    <w:p w:rsidR="007F2348" w:rsidRPr="00406B1F" w:rsidRDefault="007F2348" w:rsidP="00406B1F">
      <w:pPr>
        <w:pStyle w:val="NoSpacing"/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915578" w:rsidRPr="00915578" w:rsidRDefault="00D64A1F" w:rsidP="0091557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915578" w:rsidRPr="00915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15578" w:rsidRPr="009155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15578" w:rsidRPr="0091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915578" w:rsidRPr="0091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915578" w:rsidRPr="0091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915578" w:rsidRPr="00915578">
        <w:rPr>
          <w:rFonts w:ascii="Times New Roman" w:hAnsi="Times New Roman" w:cs="Times New Roman"/>
          <w:sz w:val="24"/>
          <w:szCs w:val="24"/>
        </w:rPr>
        <w:t xml:space="preserve"> </w:t>
      </w:r>
      <w:r w:rsidR="00915578" w:rsidRPr="00915578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915578" w:rsidRPr="009155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915578" w:rsidRPr="00915578">
        <w:rPr>
          <w:rFonts w:ascii="Times New Roman" w:hAnsi="Times New Roman" w:cs="Times New Roman"/>
          <w:sz w:val="24"/>
          <w:szCs w:val="24"/>
        </w:rPr>
        <w:t xml:space="preserve"> </w:t>
      </w:r>
      <w:r w:rsidR="00915578" w:rsidRPr="0091557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15578" w:rsidRPr="009155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915578" w:rsidRPr="0091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915578" w:rsidRPr="0091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915578" w:rsidRPr="009155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915578" w:rsidRPr="00915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915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915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5578" w:rsidRPr="00915578">
        <w:rPr>
          <w:rFonts w:ascii="Times New Roman" w:hAnsi="Times New Roman" w:cs="Times New Roman"/>
          <w:sz w:val="24"/>
          <w:szCs w:val="24"/>
        </w:rPr>
        <w:t>(1</w:t>
      </w:r>
      <w:r w:rsidR="00915578" w:rsidRPr="00915578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915578" w:rsidRPr="0091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915578" w:rsidRPr="0091557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dva</w:t>
      </w:r>
      <w:r w:rsidR="00915578" w:rsidRPr="00915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15578" w:rsidRPr="00915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15578" w:rsidRPr="00915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915578" w:rsidRPr="00915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glasal</w:t>
      </w:r>
      <w:proofErr w:type="spellEnd"/>
      <w:r w:rsidR="00915578" w:rsidRPr="00915578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5578" w:rsidRPr="00915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915578" w:rsidRPr="00915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915578" w:rsidRPr="00915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915578" w:rsidRPr="00915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5578" w:rsidRPr="00915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915578" w:rsidRPr="0091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915578" w:rsidRPr="0091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915578" w:rsidRPr="00915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15578" w:rsidRPr="0091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putevima</w:t>
      </w:r>
      <w:proofErr w:type="spellEnd"/>
      <w:r w:rsidR="00915578" w:rsidRPr="00915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15578" w:rsidRPr="0091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načelu</w:t>
      </w:r>
      <w:proofErr w:type="spellEnd"/>
      <w:r w:rsidR="00915578" w:rsidRPr="0091557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5578" w:rsidRPr="00915578" w:rsidRDefault="00915578" w:rsidP="009155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15578" w:rsidRPr="00915578" w:rsidRDefault="00915578" w:rsidP="009155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15578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1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Pr="0091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91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4A1F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1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91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91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91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određen</w:t>
      </w:r>
      <w:r w:rsidRPr="0091557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15578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je</w:t>
      </w:r>
      <w:r w:rsidRPr="00915578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Katarina</w:t>
      </w:r>
      <w:r w:rsidRPr="0091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Rakić</w:t>
      </w:r>
      <w:proofErr w:type="spellEnd"/>
      <w:r w:rsidRPr="00915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915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915578">
        <w:rPr>
          <w:rFonts w:ascii="Times New Roman" w:hAnsi="Times New Roman" w:cs="Times New Roman"/>
          <w:sz w:val="24"/>
          <w:szCs w:val="24"/>
        </w:rPr>
        <w:t>.</w:t>
      </w:r>
    </w:p>
    <w:p w:rsidR="00915578" w:rsidRDefault="00915578" w:rsidP="00915578"/>
    <w:p w:rsidR="00915578" w:rsidRDefault="00915578" w:rsidP="00915578">
      <w:pPr>
        <w:rPr>
          <w:lang w:val="sr-Cyrl-RS"/>
        </w:rPr>
      </w:pPr>
    </w:p>
    <w:p w:rsidR="00406B1F" w:rsidRDefault="00D64A1F" w:rsidP="00406B1F">
      <w:pPr>
        <w:pStyle w:val="NoSpacing"/>
        <w:jc w:val="both"/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Sedma</w:t>
      </w:r>
      <w:r w:rsidR="00406B1F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 w:rsidR="00406B1F" w:rsidRPr="00406B1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Predlog</w:t>
      </w:r>
      <w:proofErr w:type="spellEnd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a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zakona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železnici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koji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je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podnela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Vlada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</w:p>
    <w:p w:rsidR="00406B1F" w:rsidRPr="007F2348" w:rsidRDefault="00406B1F" w:rsidP="00406B1F">
      <w:pPr>
        <w:pStyle w:val="NoSpacing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49418C" w:rsidRPr="0049418C" w:rsidRDefault="00D64A1F" w:rsidP="0049418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49418C" w:rsidRPr="00494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9418C" w:rsidRPr="004941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9418C"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49418C"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49418C"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49418C" w:rsidRPr="0049418C">
        <w:rPr>
          <w:rFonts w:ascii="Times New Roman" w:hAnsi="Times New Roman" w:cs="Times New Roman"/>
          <w:sz w:val="24"/>
          <w:szCs w:val="24"/>
        </w:rPr>
        <w:t xml:space="preserve"> </w:t>
      </w:r>
      <w:r w:rsidR="0049418C" w:rsidRPr="0049418C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49418C" w:rsidRPr="004941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49418C" w:rsidRPr="0049418C">
        <w:rPr>
          <w:rFonts w:ascii="Times New Roman" w:hAnsi="Times New Roman" w:cs="Times New Roman"/>
          <w:sz w:val="24"/>
          <w:szCs w:val="24"/>
        </w:rPr>
        <w:t xml:space="preserve"> </w:t>
      </w:r>
      <w:r w:rsidR="0049418C" w:rsidRPr="0049418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9418C" w:rsidRPr="004941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49418C"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49418C"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49418C" w:rsidRPr="004941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49418C" w:rsidRPr="00494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49418C" w:rsidRPr="00494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9418C" w:rsidRPr="00494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18C" w:rsidRPr="0049418C">
        <w:rPr>
          <w:rFonts w:ascii="Times New Roman" w:hAnsi="Times New Roman" w:cs="Times New Roman"/>
          <w:sz w:val="24"/>
          <w:szCs w:val="24"/>
        </w:rPr>
        <w:t>(</w:t>
      </w:r>
      <w:r w:rsidR="0049418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49418C"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9418C" w:rsidRPr="0049418C">
        <w:rPr>
          <w:rFonts w:ascii="Times New Roman" w:hAnsi="Times New Roman" w:cs="Times New Roman"/>
          <w:sz w:val="24"/>
          <w:szCs w:val="24"/>
          <w:lang w:val="sr-Cyrl-C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CS"/>
        </w:rPr>
        <w:t>uzdržan</w:t>
      </w:r>
      <w:r w:rsidR="0049418C">
        <w:rPr>
          <w:rFonts w:ascii="Times New Roman" w:hAnsi="Times New Roman" w:cs="Times New Roman"/>
          <w:sz w:val="24"/>
          <w:szCs w:val="24"/>
          <w:lang w:val="sr-Cyrl-C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4941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941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4941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49418C" w:rsidRPr="0049418C">
        <w:rPr>
          <w:rFonts w:ascii="Times New Roman" w:hAnsi="Times New Roman" w:cs="Times New Roman"/>
          <w:sz w:val="24"/>
          <w:szCs w:val="24"/>
        </w:rPr>
        <w:t>)</w:t>
      </w:r>
      <w:r w:rsidR="0049418C" w:rsidRPr="00192DF1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418C" w:rsidRPr="00494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49418C" w:rsidRPr="00494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49418C" w:rsidRPr="00494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49418C" w:rsidRPr="00494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418C" w:rsidRPr="00494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49418C"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49418C"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49418C" w:rsidRPr="00494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9418C"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železnici</w:t>
      </w:r>
      <w:proofErr w:type="spellEnd"/>
      <w:r w:rsidR="0049418C" w:rsidRPr="00494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9418C"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načelu</w:t>
      </w:r>
      <w:proofErr w:type="spellEnd"/>
      <w:r w:rsidR="0049418C" w:rsidRPr="0049418C">
        <w:rPr>
          <w:rFonts w:ascii="Times New Roman" w:hAnsi="Times New Roman" w:cs="Times New Roman"/>
          <w:sz w:val="24"/>
          <w:szCs w:val="24"/>
        </w:rPr>
        <w:t>.</w:t>
      </w:r>
    </w:p>
    <w:p w:rsidR="0049418C" w:rsidRPr="0049418C" w:rsidRDefault="0049418C" w:rsidP="004941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9418C" w:rsidRPr="0049418C" w:rsidRDefault="0049418C" w:rsidP="004941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9418C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4A1F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određen</w:t>
      </w:r>
      <w:r w:rsidRPr="0049418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je</w:t>
      </w:r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Katarina</w:t>
      </w:r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Rakić</w:t>
      </w:r>
      <w:proofErr w:type="spellEnd"/>
      <w:r w:rsidRPr="004941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49418C">
        <w:rPr>
          <w:rFonts w:ascii="Times New Roman" w:hAnsi="Times New Roman" w:cs="Times New Roman"/>
          <w:sz w:val="24"/>
          <w:szCs w:val="24"/>
        </w:rPr>
        <w:t>.</w:t>
      </w:r>
    </w:p>
    <w:p w:rsidR="0049418C" w:rsidRDefault="0049418C" w:rsidP="0049418C"/>
    <w:p w:rsidR="00406B1F" w:rsidRPr="0049418C" w:rsidRDefault="00406B1F" w:rsidP="00406B1F">
      <w:pPr>
        <w:pStyle w:val="NoSpacing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406B1F" w:rsidRDefault="00D64A1F" w:rsidP="00406B1F">
      <w:pPr>
        <w:pStyle w:val="NoSpacing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Osma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 w:rsidR="00406B1F" w:rsidRPr="00406B1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406B1F" w:rsidRPr="00406B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406B1F" w:rsidRPr="00406B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406B1F" w:rsidRPr="00406B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bezbednosti</w:t>
      </w:r>
      <w:r w:rsidR="00406B1F" w:rsidRPr="00406B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406B1F" w:rsidRPr="00406B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železničkom</w:t>
      </w:r>
      <w:r w:rsidR="00406B1F" w:rsidRPr="00406B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saobraćaju</w:t>
      </w:r>
      <w:r w:rsidR="00406B1F" w:rsidRPr="00406B1F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koji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je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podnela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Vlada</w:t>
      </w:r>
      <w:r w:rsidR="00406B1F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49418C" w:rsidRPr="0049418C" w:rsidRDefault="0049418C" w:rsidP="004941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9418C" w:rsidRPr="0049418C" w:rsidRDefault="0049418C" w:rsidP="0049418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418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je</w:t>
      </w:r>
      <w:r w:rsidRPr="0049418C">
        <w:rPr>
          <w:rFonts w:ascii="Times New Roman" w:hAnsi="Times New Roman" w:cs="Times New Roman"/>
          <w:sz w:val="24"/>
          <w:szCs w:val="24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</w:rPr>
        <w:t>u</w:t>
      </w:r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4A1F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r w:rsidRPr="0049418C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4941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64A1F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r w:rsidRPr="0049418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4941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64A1F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4941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94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494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494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494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941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o</w:t>
      </w:r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bezbednosti</w:t>
      </w:r>
      <w:proofErr w:type="spellEnd"/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u</w:t>
      </w:r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železničkom</w:t>
      </w:r>
      <w:proofErr w:type="spellEnd"/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saobraćaju</w:t>
      </w:r>
      <w:proofErr w:type="spellEnd"/>
      <w:r w:rsidRPr="004941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9418C" w:rsidRPr="0049418C" w:rsidRDefault="0049418C" w:rsidP="004941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9418C" w:rsidRPr="0049418C" w:rsidRDefault="0049418C" w:rsidP="004941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9418C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4A1F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određen</w:t>
      </w:r>
      <w:r w:rsidRPr="0049418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je</w:t>
      </w:r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Katarina</w:t>
      </w:r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Rakić</w:t>
      </w:r>
      <w:proofErr w:type="spellEnd"/>
      <w:r w:rsidRPr="004941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49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49418C">
        <w:rPr>
          <w:rFonts w:ascii="Times New Roman" w:hAnsi="Times New Roman" w:cs="Times New Roman"/>
          <w:sz w:val="24"/>
          <w:szCs w:val="24"/>
        </w:rPr>
        <w:t>.</w:t>
      </w:r>
    </w:p>
    <w:p w:rsidR="00406B1F" w:rsidRDefault="00406B1F" w:rsidP="00406B1F">
      <w:pPr>
        <w:pStyle w:val="NoSpacing"/>
        <w:ind w:left="709" w:hanging="709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49418C" w:rsidRPr="00CF7BF6" w:rsidRDefault="0049418C" w:rsidP="00406B1F">
      <w:pPr>
        <w:pStyle w:val="NoSpacing"/>
        <w:ind w:left="709" w:hanging="709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406B1F" w:rsidRDefault="00D64A1F" w:rsidP="00406B1F">
      <w:pPr>
        <w:pStyle w:val="NoSpacing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Deveta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 w:rsidR="00406B1F" w:rsidRPr="00406B1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406B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406B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406B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interoperabilnosti</w:t>
      </w:r>
      <w:proofErr w:type="spellEnd"/>
      <w:r w:rsidR="00406B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železničkog</w:t>
      </w:r>
      <w:r w:rsidR="00406B1F" w:rsidRPr="00406B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sistema</w:t>
      </w:r>
      <w:r w:rsidR="00406B1F" w:rsidRPr="00406B1F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koji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je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podnela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Vlada</w:t>
      </w:r>
      <w:r w:rsidR="00406B1F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322384" w:rsidRPr="00322384" w:rsidRDefault="00322384" w:rsidP="003223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2384" w:rsidRPr="00322384" w:rsidRDefault="00322384" w:rsidP="003223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238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322384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je</w:t>
      </w:r>
      <w:r w:rsidRPr="00322384">
        <w:rPr>
          <w:rFonts w:ascii="Times New Roman" w:hAnsi="Times New Roman" w:cs="Times New Roman"/>
          <w:sz w:val="24"/>
          <w:szCs w:val="24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</w:rPr>
        <w:t>u</w:t>
      </w:r>
      <w:r w:rsidRPr="00322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322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4A1F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322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322384">
        <w:rPr>
          <w:rFonts w:ascii="Times New Roman" w:hAnsi="Times New Roman" w:cs="Times New Roman"/>
          <w:sz w:val="24"/>
          <w:szCs w:val="24"/>
        </w:rPr>
        <w:t xml:space="preserve"> </w:t>
      </w:r>
      <w:r w:rsidRPr="00322384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3223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64A1F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322384">
        <w:rPr>
          <w:rFonts w:ascii="Times New Roman" w:hAnsi="Times New Roman" w:cs="Times New Roman"/>
          <w:sz w:val="24"/>
          <w:szCs w:val="24"/>
        </w:rPr>
        <w:t xml:space="preserve"> </w:t>
      </w:r>
      <w:r w:rsidRPr="0032238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3223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64A1F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Pr="00322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322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3223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322384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322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22384">
        <w:rPr>
          <w:rFonts w:ascii="Times New Roman" w:hAnsi="Times New Roman" w:cs="Times New Roman"/>
          <w:sz w:val="24"/>
          <w:szCs w:val="24"/>
        </w:rPr>
        <w:t>(1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322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2238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Pr="00322384">
        <w:rPr>
          <w:rFonts w:ascii="Times New Roman" w:hAnsi="Times New Roman" w:cs="Times New Roman"/>
          <w:sz w:val="24"/>
          <w:szCs w:val="24"/>
        </w:rPr>
        <w:t>)</w:t>
      </w:r>
      <w:r>
        <w:rPr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22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322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322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322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22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322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322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322384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o</w:t>
      </w:r>
      <w:r w:rsidRPr="00322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interoperabilnosti</w:t>
      </w:r>
      <w:proofErr w:type="spellEnd"/>
      <w:r w:rsidRPr="00322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železničkog</w:t>
      </w:r>
      <w:proofErr w:type="spellEnd"/>
      <w:r w:rsidRPr="00322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Pr="00322384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u</w:t>
      </w:r>
      <w:r w:rsidRPr="00322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načelu</w:t>
      </w:r>
      <w:proofErr w:type="spellEnd"/>
      <w:r w:rsidRPr="003223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2384" w:rsidRPr="00322384" w:rsidRDefault="00322384" w:rsidP="003223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2384" w:rsidRPr="00322384" w:rsidRDefault="00322384" w:rsidP="003223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22384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22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Pr="00322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322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4A1F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22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322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322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322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određen</w:t>
      </w:r>
      <w:r w:rsidRPr="0032238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22384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je</w:t>
      </w:r>
      <w:r w:rsidRPr="00322384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Katarina</w:t>
      </w:r>
      <w:r w:rsidRPr="00322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Rakić</w:t>
      </w:r>
      <w:proofErr w:type="spellEnd"/>
      <w:r w:rsidRPr="003223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322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322384">
        <w:rPr>
          <w:rFonts w:ascii="Times New Roman" w:hAnsi="Times New Roman" w:cs="Times New Roman"/>
          <w:sz w:val="24"/>
          <w:szCs w:val="24"/>
        </w:rPr>
        <w:t>.</w:t>
      </w:r>
    </w:p>
    <w:p w:rsidR="00406B1F" w:rsidRPr="00322384" w:rsidRDefault="00406B1F" w:rsidP="00322384">
      <w:pPr>
        <w:pStyle w:val="NoSpacing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406B1F" w:rsidRPr="00CF7BF6" w:rsidRDefault="00406B1F" w:rsidP="00406B1F">
      <w:pPr>
        <w:pStyle w:val="NoSpacing"/>
        <w:ind w:left="709" w:hanging="709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406B1F" w:rsidRPr="00406B1F" w:rsidRDefault="00D64A1F" w:rsidP="00406B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Deseta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 w:rsidR="00406B1F" w:rsidRPr="00406B1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zakona</w:t>
      </w:r>
      <w:proofErr w:type="spellEnd"/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potvrđivanju</w:t>
      </w:r>
      <w:proofErr w:type="spellEnd"/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Protokola</w:t>
      </w:r>
      <w:proofErr w:type="spellEnd"/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izmeni</w:t>
      </w:r>
      <w:proofErr w:type="spellEnd"/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člana</w:t>
      </w:r>
      <w:proofErr w:type="spellEnd"/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50(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Konvencije</w:t>
      </w:r>
      <w:proofErr w:type="spellEnd"/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međunarodnom</w:t>
      </w:r>
      <w:proofErr w:type="spellEnd"/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civilnom</w:t>
      </w:r>
      <w:proofErr w:type="spellEnd"/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vazduhoplovstvu</w:t>
      </w:r>
      <w:proofErr w:type="spellEnd"/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Protokola</w:t>
      </w:r>
      <w:proofErr w:type="spellEnd"/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izmeni</w:t>
      </w:r>
      <w:proofErr w:type="spellEnd"/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člana</w:t>
      </w:r>
      <w:proofErr w:type="spellEnd"/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56.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Konvencije</w:t>
      </w:r>
      <w:proofErr w:type="spellEnd"/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međunarodnom</w:t>
      </w:r>
      <w:proofErr w:type="spellEnd"/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civilnom</w:t>
      </w:r>
      <w:proofErr w:type="spellEnd"/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vazduhoplovstvu</w:t>
      </w:r>
      <w:proofErr w:type="spellEnd"/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406B1F" w:rsidRPr="00406B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406B1F" w:rsidRPr="00406B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406B1F" w:rsidRPr="00406B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  <w:r w:rsidR="00406B1F" w:rsidRPr="00406B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406B1F" w:rsidRDefault="00406B1F" w:rsidP="0032238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42020" w:rsidRPr="00A42020" w:rsidRDefault="00D64A1F" w:rsidP="00A420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A42020" w:rsidRPr="00A42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42020" w:rsidRPr="00A420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42020" w:rsidRPr="00A42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A42020" w:rsidRPr="00A42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A42020" w:rsidRPr="00A42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A42020" w:rsidRPr="00A42020">
        <w:rPr>
          <w:rFonts w:ascii="Times New Roman" w:hAnsi="Times New Roman" w:cs="Times New Roman"/>
          <w:sz w:val="24"/>
          <w:szCs w:val="24"/>
        </w:rPr>
        <w:t xml:space="preserve"> </w:t>
      </w:r>
      <w:r w:rsidR="00A42020" w:rsidRPr="00A42020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A42020" w:rsidRPr="00A420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A42020" w:rsidRPr="00A42020">
        <w:rPr>
          <w:rFonts w:ascii="Times New Roman" w:hAnsi="Times New Roman" w:cs="Times New Roman"/>
          <w:sz w:val="24"/>
          <w:szCs w:val="24"/>
        </w:rPr>
        <w:t xml:space="preserve"> </w:t>
      </w:r>
      <w:r w:rsidR="00A42020" w:rsidRPr="00A4202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42020" w:rsidRPr="00A420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A42020" w:rsidRPr="00A42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A42020" w:rsidRPr="00A42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A42020" w:rsidRPr="00A420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A42020" w:rsidRPr="00A42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A420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A42020" w:rsidRPr="00322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2020" w:rsidRPr="00322384">
        <w:rPr>
          <w:rFonts w:ascii="Times New Roman" w:hAnsi="Times New Roman" w:cs="Times New Roman"/>
          <w:sz w:val="24"/>
          <w:szCs w:val="24"/>
        </w:rPr>
        <w:t>(1</w:t>
      </w:r>
      <w:r w:rsidR="00A42020" w:rsidRPr="0032238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42020" w:rsidRPr="00322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42020" w:rsidRPr="0032238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A42020" w:rsidRPr="003223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A42020" w:rsidRPr="003223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42020" w:rsidRPr="003223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A42020" w:rsidRPr="003223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A42020" w:rsidRPr="00322384">
        <w:rPr>
          <w:rFonts w:ascii="Times New Roman" w:hAnsi="Times New Roman" w:cs="Times New Roman"/>
          <w:sz w:val="24"/>
          <w:szCs w:val="24"/>
        </w:rPr>
        <w:t>)</w:t>
      </w:r>
      <w:r w:rsidR="00A42020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42020" w:rsidRPr="00A420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A42020" w:rsidRPr="00A420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A42020" w:rsidRPr="00A420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A42020" w:rsidRPr="00A420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42020" w:rsidRPr="00A420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A42020" w:rsidRPr="00A42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A42020" w:rsidRPr="00A42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A42020" w:rsidRPr="00A42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42020" w:rsidRPr="00A42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potvrđivanju</w:t>
      </w:r>
      <w:proofErr w:type="spellEnd"/>
      <w:r w:rsidR="00A42020" w:rsidRPr="00A42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Protokola</w:t>
      </w:r>
      <w:proofErr w:type="spellEnd"/>
      <w:r w:rsidR="00A42020" w:rsidRPr="00A42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42020" w:rsidRPr="00A42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izmeni</w:t>
      </w:r>
      <w:proofErr w:type="spellEnd"/>
      <w:r w:rsidR="00A42020" w:rsidRPr="00A42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A42020" w:rsidRPr="00A42020">
        <w:rPr>
          <w:rFonts w:ascii="Times New Roman" w:hAnsi="Times New Roman" w:cs="Times New Roman"/>
          <w:sz w:val="24"/>
          <w:szCs w:val="24"/>
        </w:rPr>
        <w:t xml:space="preserve"> 50(</w:t>
      </w:r>
      <w:r>
        <w:rPr>
          <w:rFonts w:ascii="Times New Roman" w:hAnsi="Times New Roman" w:cs="Times New Roman"/>
          <w:sz w:val="24"/>
          <w:szCs w:val="24"/>
        </w:rPr>
        <w:t>a</w:t>
      </w:r>
      <w:r w:rsidR="00A42020" w:rsidRPr="00A4202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Konvencije</w:t>
      </w:r>
      <w:proofErr w:type="spellEnd"/>
      <w:r w:rsidR="00A42020" w:rsidRPr="00A42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42020" w:rsidRPr="00A42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međunarodnom</w:t>
      </w:r>
      <w:proofErr w:type="spellEnd"/>
      <w:r w:rsidR="00A42020" w:rsidRPr="00A42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civilnom</w:t>
      </w:r>
      <w:proofErr w:type="spellEnd"/>
      <w:r w:rsidR="00A42020" w:rsidRPr="00A42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vazduhoplovstvu</w:t>
      </w:r>
      <w:proofErr w:type="spellEnd"/>
      <w:r w:rsidR="00A42020" w:rsidRPr="00A42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42020" w:rsidRPr="00A42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Protokola</w:t>
      </w:r>
      <w:proofErr w:type="spellEnd"/>
      <w:r w:rsidR="00A42020" w:rsidRPr="00A42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42020" w:rsidRPr="00A42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izmeni</w:t>
      </w:r>
      <w:proofErr w:type="spellEnd"/>
      <w:r w:rsidR="00A42020" w:rsidRPr="00A42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A42020" w:rsidRPr="00A42020">
        <w:rPr>
          <w:rFonts w:ascii="Times New Roman" w:hAnsi="Times New Roman" w:cs="Times New Roman"/>
          <w:sz w:val="24"/>
          <w:szCs w:val="24"/>
        </w:rPr>
        <w:t xml:space="preserve"> 56.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Konvencije</w:t>
      </w:r>
      <w:proofErr w:type="spellEnd"/>
      <w:r w:rsidR="00A42020" w:rsidRPr="00A42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42020" w:rsidRPr="00A42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međunarodnom</w:t>
      </w:r>
      <w:proofErr w:type="spellEnd"/>
      <w:r w:rsidR="00A42020" w:rsidRPr="00A42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civilnom</w:t>
      </w:r>
      <w:proofErr w:type="spellEnd"/>
      <w:r w:rsidR="00A42020" w:rsidRPr="00A42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vazduhoplovstvu</w:t>
      </w:r>
      <w:proofErr w:type="spellEnd"/>
      <w:r w:rsidR="00A42020" w:rsidRPr="00A4202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2020" w:rsidRDefault="00A42020" w:rsidP="00A42020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42020" w:rsidRPr="00A42020" w:rsidRDefault="00A42020" w:rsidP="00A420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2020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A42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Pr="00A42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A42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4A1F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42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A42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A42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A42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određen</w:t>
      </w:r>
      <w:r w:rsidRPr="00A4202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42020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je</w:t>
      </w:r>
      <w:r w:rsidRPr="00A42020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Katarina</w:t>
      </w:r>
      <w:r w:rsidRPr="00A42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Rakić</w:t>
      </w:r>
      <w:proofErr w:type="spellEnd"/>
      <w:r w:rsidRPr="00A420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A42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A42020">
        <w:rPr>
          <w:rFonts w:ascii="Times New Roman" w:hAnsi="Times New Roman" w:cs="Times New Roman"/>
          <w:sz w:val="24"/>
          <w:szCs w:val="24"/>
        </w:rPr>
        <w:t>.</w:t>
      </w:r>
    </w:p>
    <w:p w:rsidR="00322384" w:rsidRDefault="00322384" w:rsidP="00A42020">
      <w:pPr>
        <w:pStyle w:val="NoSpacing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A42020" w:rsidRPr="00A42020" w:rsidRDefault="00A42020" w:rsidP="00A42020">
      <w:pPr>
        <w:pStyle w:val="NoSpacing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406B1F" w:rsidRDefault="00D64A1F" w:rsidP="00406B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Jedanaesta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6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 w:rsidR="00406B1F" w:rsidRPr="00406B1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zakona</w:t>
      </w:r>
      <w:proofErr w:type="spellEnd"/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potvrđivanju</w:t>
      </w:r>
      <w:proofErr w:type="spellEnd"/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Međunarodne</w:t>
      </w:r>
      <w:proofErr w:type="spellEnd"/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konvencije</w:t>
      </w:r>
      <w:proofErr w:type="spellEnd"/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nadzoru</w:t>
      </w:r>
      <w:proofErr w:type="spellEnd"/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upravljanju</w:t>
      </w:r>
      <w:proofErr w:type="spellEnd"/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brodskim</w:t>
      </w:r>
      <w:proofErr w:type="spellEnd"/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balastnim</w:t>
      </w:r>
      <w:proofErr w:type="spellEnd"/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vodama</w:t>
      </w:r>
      <w:proofErr w:type="spellEnd"/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talozima</w:t>
      </w:r>
      <w:proofErr w:type="spellEnd"/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="00406B1F" w:rsidRPr="00406B1F">
        <w:rPr>
          <w:rFonts w:ascii="Times New Roman" w:hAnsi="Times New Roman" w:cs="Times New Roman"/>
          <w:b/>
          <w:sz w:val="24"/>
          <w:szCs w:val="24"/>
        </w:rPr>
        <w:t xml:space="preserve"> 2004.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proofErr w:type="gramEnd"/>
      <w:r w:rsidR="00406B1F" w:rsidRPr="00406B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406B1F" w:rsidRPr="00406B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406B1F" w:rsidRPr="00406B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406B1F" w:rsidRPr="00406B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  <w:r w:rsidR="00406B1F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16A4A" w:rsidRPr="00116A4A" w:rsidRDefault="00116A4A" w:rsidP="00116A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6A4A" w:rsidRPr="00116A4A" w:rsidRDefault="00116A4A" w:rsidP="00116A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6A4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je</w:t>
      </w:r>
      <w:r w:rsidRPr="00116A4A">
        <w:rPr>
          <w:rFonts w:ascii="Times New Roman" w:hAnsi="Times New Roman" w:cs="Times New Roman"/>
          <w:sz w:val="24"/>
          <w:szCs w:val="24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</w:rPr>
        <w:t>u</w:t>
      </w:r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4A1F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r w:rsidRPr="00116A4A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116A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64A1F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r w:rsidRPr="00116A4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116A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64A1F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116A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322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22384">
        <w:rPr>
          <w:rFonts w:ascii="Times New Roman" w:hAnsi="Times New Roman" w:cs="Times New Roman"/>
          <w:sz w:val="24"/>
          <w:szCs w:val="24"/>
        </w:rPr>
        <w:t>(1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322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2238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Pr="00322384">
        <w:rPr>
          <w:rFonts w:ascii="Times New Roman" w:hAnsi="Times New Roman" w:cs="Times New Roman"/>
          <w:sz w:val="24"/>
          <w:szCs w:val="24"/>
        </w:rPr>
        <w:t>)</w:t>
      </w:r>
      <w:r>
        <w:rPr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16A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116A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116A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116A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16A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o</w:t>
      </w:r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potvrđivanju</w:t>
      </w:r>
      <w:proofErr w:type="spellEnd"/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Međunarodne</w:t>
      </w:r>
      <w:proofErr w:type="spellEnd"/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konvencije</w:t>
      </w:r>
      <w:proofErr w:type="spellEnd"/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o</w:t>
      </w:r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nadzoru</w:t>
      </w:r>
      <w:proofErr w:type="spellEnd"/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i</w:t>
      </w:r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upravljanju</w:t>
      </w:r>
      <w:proofErr w:type="spellEnd"/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brodskim</w:t>
      </w:r>
      <w:proofErr w:type="spellEnd"/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balastnim</w:t>
      </w:r>
      <w:proofErr w:type="spellEnd"/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vodama</w:t>
      </w:r>
      <w:proofErr w:type="spellEnd"/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i</w:t>
      </w:r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talozima</w:t>
      </w:r>
      <w:proofErr w:type="spellEnd"/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116A4A">
        <w:rPr>
          <w:rFonts w:ascii="Times New Roman" w:hAnsi="Times New Roman" w:cs="Times New Roman"/>
          <w:sz w:val="24"/>
          <w:szCs w:val="24"/>
        </w:rPr>
        <w:t xml:space="preserve"> 2004.</w:t>
      </w:r>
      <w:proofErr w:type="gramEnd"/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4A1F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116A4A">
        <w:rPr>
          <w:rFonts w:ascii="Times New Roman" w:hAnsi="Times New Roman" w:cs="Times New Roman"/>
          <w:sz w:val="24"/>
          <w:szCs w:val="24"/>
        </w:rPr>
        <w:t>.</w:t>
      </w:r>
    </w:p>
    <w:p w:rsidR="00116A4A" w:rsidRDefault="00116A4A" w:rsidP="00116A4A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16A4A" w:rsidRPr="00116A4A" w:rsidRDefault="00116A4A" w:rsidP="00116A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6A4A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4A1F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određen</w:t>
      </w:r>
      <w:r w:rsidRPr="00116A4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je</w:t>
      </w:r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</w:rPr>
        <w:t>Katarina</w:t>
      </w:r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Rakić</w:t>
      </w:r>
      <w:proofErr w:type="spellEnd"/>
      <w:r w:rsidRPr="00116A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116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116A4A">
        <w:rPr>
          <w:rFonts w:ascii="Times New Roman" w:hAnsi="Times New Roman" w:cs="Times New Roman"/>
          <w:sz w:val="24"/>
          <w:szCs w:val="24"/>
        </w:rPr>
        <w:t>.</w:t>
      </w:r>
    </w:p>
    <w:p w:rsidR="00116A4A" w:rsidRPr="00116A4A" w:rsidRDefault="00116A4A" w:rsidP="00116A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6B1F" w:rsidRPr="00116A4A" w:rsidRDefault="00406B1F" w:rsidP="00116A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6B1F" w:rsidRDefault="00D64A1F" w:rsidP="00406B1F">
      <w:pPr>
        <w:pStyle w:val="NoSpacing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Dvanaesta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6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 w:rsidR="00406B1F" w:rsidRPr="00406B1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Predlog</w:t>
      </w:r>
      <w:proofErr w:type="spellEnd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a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zakona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potvrđivanju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Sporazuma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između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Vlade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Republike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Srbije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Vlade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Republike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Moldavije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međunarodnom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drumskom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saobraćaju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koji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je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podnela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Vlada</w:t>
      </w:r>
      <w:r w:rsidR="00406B1F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E71469" w:rsidRPr="00E71469" w:rsidRDefault="00E71469" w:rsidP="00E714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1469" w:rsidRPr="00E71469" w:rsidRDefault="00E71469" w:rsidP="00E71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7146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E71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322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22384">
        <w:rPr>
          <w:rFonts w:ascii="Times New Roman" w:hAnsi="Times New Roman" w:cs="Times New Roman"/>
          <w:sz w:val="24"/>
          <w:szCs w:val="24"/>
        </w:rPr>
        <w:t>(1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322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2238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Pr="00322384">
        <w:rPr>
          <w:rFonts w:ascii="Times New Roman" w:hAnsi="Times New Roman" w:cs="Times New Roman"/>
          <w:sz w:val="24"/>
          <w:szCs w:val="24"/>
        </w:rPr>
        <w:t>)</w:t>
      </w:r>
      <w:r>
        <w:rPr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Moldavije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međunarodnom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Pr="00E71469">
        <w:rPr>
          <w:rFonts w:ascii="Times New Roman" w:hAnsi="Times New Roman" w:cs="Times New Roman"/>
          <w:sz w:val="24"/>
          <w:szCs w:val="24"/>
        </w:rPr>
        <w:t>.</w:t>
      </w:r>
    </w:p>
    <w:p w:rsidR="00E71469" w:rsidRPr="00ED726B" w:rsidRDefault="00E71469" w:rsidP="00E71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71469" w:rsidRPr="00E71469" w:rsidRDefault="00D64A1F" w:rsidP="00E71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71469" w:rsidRPr="00E71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="00E71469" w:rsidRPr="00E71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E71469" w:rsidRPr="00E71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E71469" w:rsidRPr="00E71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E71469" w:rsidRPr="00E71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E71469" w:rsidRPr="00E71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E71469" w:rsidRPr="00E71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određena</w:t>
      </w:r>
      <w:proofErr w:type="spellEnd"/>
      <w:r w:rsidR="00E71469" w:rsidRPr="00E71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71469" w:rsidRPr="00E71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E71469"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E71469" w:rsidRPr="00E71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E71469" w:rsidRPr="00E71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E71469" w:rsidRPr="00E71469">
        <w:rPr>
          <w:rFonts w:ascii="Times New Roman" w:hAnsi="Times New Roman" w:cs="Times New Roman"/>
          <w:sz w:val="24"/>
          <w:szCs w:val="24"/>
        </w:rPr>
        <w:t>.</w:t>
      </w:r>
    </w:p>
    <w:p w:rsidR="00E71469" w:rsidRPr="00E71469" w:rsidRDefault="00E71469" w:rsidP="00E7146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06B1F" w:rsidRPr="00E71469" w:rsidRDefault="00406B1F" w:rsidP="00E71469">
      <w:pPr>
        <w:pStyle w:val="NoSpacing"/>
        <w:jc w:val="both"/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406B1F" w:rsidRPr="00406B1F" w:rsidRDefault="00D64A1F" w:rsidP="00406B1F">
      <w:pPr>
        <w:pStyle w:val="NoSpacing"/>
        <w:jc w:val="both"/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Trinaesta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6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 w:rsidR="00406B1F" w:rsidRPr="00406B1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Predlog</w:t>
      </w:r>
      <w:proofErr w:type="spellEnd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a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zakona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potvrđivanju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Sporazuma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između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Vlade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Republike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Srbije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Saveta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ministara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Bosne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Hercegovine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međunarodnom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drumskom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prevozu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putnika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tereta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koji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je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podnela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Vlada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</w:p>
    <w:p w:rsidR="00406B1F" w:rsidRPr="00E71469" w:rsidRDefault="00406B1F" w:rsidP="00E71469">
      <w:pPr>
        <w:pStyle w:val="NoSpacing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E71469" w:rsidRPr="00E71469" w:rsidRDefault="00E71469" w:rsidP="00E71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7146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E71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322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22384">
        <w:rPr>
          <w:rFonts w:ascii="Times New Roman" w:hAnsi="Times New Roman" w:cs="Times New Roman"/>
          <w:sz w:val="24"/>
          <w:szCs w:val="24"/>
        </w:rPr>
        <w:t>(1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322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2238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Pr="00322384">
        <w:rPr>
          <w:rFonts w:ascii="Times New Roman" w:hAnsi="Times New Roman" w:cs="Times New Roman"/>
          <w:sz w:val="24"/>
          <w:szCs w:val="24"/>
        </w:rPr>
        <w:t>)</w:t>
      </w:r>
      <w:r>
        <w:rPr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ministara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Bosne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Hercegovine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međunarodnom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putnika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tereta</w:t>
      </w:r>
      <w:r w:rsidRPr="00E71469">
        <w:rPr>
          <w:rFonts w:ascii="Times New Roman" w:hAnsi="Times New Roman" w:cs="Times New Roman"/>
          <w:sz w:val="24"/>
          <w:szCs w:val="24"/>
        </w:rPr>
        <w:t>.</w:t>
      </w:r>
    </w:p>
    <w:p w:rsidR="00E71469" w:rsidRPr="00E71469" w:rsidRDefault="00E71469" w:rsidP="00E7146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469" w:rsidRPr="00E71469" w:rsidRDefault="00D64A1F" w:rsidP="00E714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71469" w:rsidRPr="00E71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="00E71469" w:rsidRPr="00E71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E71469" w:rsidRPr="00E71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E71469" w:rsidRPr="00E71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E71469" w:rsidRPr="00E71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E71469" w:rsidRPr="00E71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E71469" w:rsidRPr="00E71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određena</w:t>
      </w:r>
      <w:proofErr w:type="spellEnd"/>
      <w:r w:rsidR="00E71469" w:rsidRPr="00E71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71469" w:rsidRPr="00E71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E71469"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E71469" w:rsidRPr="00E71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E71469" w:rsidRPr="00E71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E71469" w:rsidRPr="00E71469">
        <w:rPr>
          <w:rFonts w:ascii="Times New Roman" w:hAnsi="Times New Roman" w:cs="Times New Roman"/>
          <w:sz w:val="24"/>
          <w:szCs w:val="24"/>
        </w:rPr>
        <w:t>.</w:t>
      </w:r>
    </w:p>
    <w:p w:rsidR="00E71469" w:rsidRPr="00E71469" w:rsidRDefault="00E71469" w:rsidP="00E71469">
      <w:pPr>
        <w:pStyle w:val="NoSpacing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406B1F" w:rsidRDefault="00D64A1F" w:rsidP="00406B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Četrnaesta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6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 w:rsidR="00406B1F" w:rsidRPr="00406B1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406B1F" w:rsidRPr="00406B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406B1F" w:rsidRPr="00406B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406B1F" w:rsidRPr="00406B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potvrđivanju</w:t>
      </w:r>
      <w:r w:rsidR="00406B1F" w:rsidRPr="00406B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Sporazuma</w:t>
      </w:r>
      <w:r w:rsidR="00406B1F" w:rsidRPr="00406B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406B1F" w:rsidRPr="00406B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vazdušnom</w:t>
      </w:r>
      <w:r w:rsidR="00406B1F" w:rsidRPr="00406B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saobraćaju</w:t>
      </w:r>
      <w:r w:rsidR="00406B1F" w:rsidRPr="00406B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između</w:t>
      </w:r>
      <w:r w:rsidR="00406B1F" w:rsidRPr="00406B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Vlade</w:t>
      </w:r>
      <w:r w:rsidR="00406B1F" w:rsidRPr="00406B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Republike</w:t>
      </w:r>
      <w:r w:rsidR="00406B1F" w:rsidRPr="00406B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Srbije</w:t>
      </w:r>
      <w:r w:rsidR="00406B1F" w:rsidRPr="00406B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06B1F" w:rsidRPr="00406B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Vlade</w:t>
      </w:r>
      <w:r w:rsidR="00406B1F" w:rsidRPr="00406B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Kraljevine</w:t>
      </w:r>
      <w:r w:rsidR="00406B1F" w:rsidRPr="00406B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Maroko</w:t>
      </w:r>
      <w:r w:rsidR="00406B1F" w:rsidRPr="00406B1F">
        <w:rPr>
          <w:rFonts w:ascii="Times New Roman" w:hAnsi="Times New Roman" w:cs="Times New Roman"/>
          <w:b/>
          <w:sz w:val="24"/>
          <w:szCs w:val="24"/>
        </w:rPr>
        <w:t>,</w:t>
      </w:r>
      <w:r w:rsidR="00406B1F" w:rsidRPr="00406B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406B1F" w:rsidRPr="00406B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406B1F" w:rsidRPr="00406B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406B1F" w:rsidRPr="00406B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  <w:r w:rsidR="00406B1F" w:rsidRPr="00CF7B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71469" w:rsidRPr="00E71469" w:rsidRDefault="00E71469" w:rsidP="00E714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1469" w:rsidRPr="00E71469" w:rsidRDefault="00E71469" w:rsidP="00E71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7146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E71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322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22384">
        <w:rPr>
          <w:rFonts w:ascii="Times New Roman" w:hAnsi="Times New Roman" w:cs="Times New Roman"/>
          <w:sz w:val="24"/>
          <w:szCs w:val="24"/>
        </w:rPr>
        <w:t>(1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322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2238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Pr="00322384">
        <w:rPr>
          <w:rFonts w:ascii="Times New Roman" w:hAnsi="Times New Roman" w:cs="Times New Roman"/>
          <w:sz w:val="24"/>
          <w:szCs w:val="24"/>
        </w:rPr>
        <w:t>)</w:t>
      </w:r>
      <w:r>
        <w:rPr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vazdušnom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Kraljevine</w:t>
      </w:r>
      <w:r w:rsidRPr="00E71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Maroko</w:t>
      </w:r>
      <w:r w:rsidRPr="00E71469">
        <w:rPr>
          <w:rFonts w:ascii="Times New Roman" w:hAnsi="Times New Roman" w:cs="Times New Roman"/>
          <w:sz w:val="24"/>
          <w:szCs w:val="24"/>
        </w:rPr>
        <w:t>.</w:t>
      </w:r>
    </w:p>
    <w:p w:rsidR="00E71469" w:rsidRPr="00E71469" w:rsidRDefault="00E71469" w:rsidP="00E7146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469" w:rsidRPr="00E71469" w:rsidRDefault="00D64A1F" w:rsidP="00E71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71469" w:rsidRPr="00E71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="00E71469" w:rsidRPr="00E71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E71469" w:rsidRPr="00E71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E71469" w:rsidRPr="00E71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E71469" w:rsidRPr="00E71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E71469" w:rsidRPr="00E71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E71469" w:rsidRPr="00E71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određena</w:t>
      </w:r>
      <w:proofErr w:type="spellEnd"/>
      <w:r w:rsidR="00E71469" w:rsidRPr="00E71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71469" w:rsidRPr="00E71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E71469" w:rsidRPr="00E71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E71469" w:rsidRPr="00E71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E71469" w:rsidRPr="00E71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E71469" w:rsidRPr="00E71469">
        <w:rPr>
          <w:rFonts w:ascii="Times New Roman" w:hAnsi="Times New Roman" w:cs="Times New Roman"/>
          <w:sz w:val="24"/>
          <w:szCs w:val="24"/>
        </w:rPr>
        <w:t>.</w:t>
      </w:r>
    </w:p>
    <w:p w:rsidR="00E71469" w:rsidRPr="00ED726B" w:rsidRDefault="00E71469" w:rsidP="00E714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6B1F" w:rsidRPr="00ED726B" w:rsidRDefault="00406B1F" w:rsidP="00E714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06B1F" w:rsidRDefault="00D64A1F" w:rsidP="00406B1F">
      <w:pPr>
        <w:pStyle w:val="NoSpacing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Petnaesta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6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Predlog</w:t>
      </w:r>
      <w:proofErr w:type="spellEnd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a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zakona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potvrđivanju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Sporazuma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saradnji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između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Vlade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Republike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Srbije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Vlade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Republike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Turske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oblasti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urbanizma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koji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je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podnela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Vlada</w:t>
      </w:r>
      <w:r w:rsidR="00406B1F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ED726B" w:rsidRDefault="00ED726B" w:rsidP="00ED726B">
      <w:pPr>
        <w:rPr>
          <w:lang w:val="sr-Cyrl-CS"/>
        </w:rPr>
      </w:pPr>
    </w:p>
    <w:p w:rsidR="00ED726B" w:rsidRPr="00987428" w:rsidRDefault="00ED726B" w:rsidP="00ED726B">
      <w:pPr>
        <w:tabs>
          <w:tab w:val="left" w:pos="0"/>
          <w:tab w:val="left" w:pos="709"/>
        </w:tabs>
        <w:jc w:val="both"/>
      </w:pPr>
      <w:r>
        <w:rPr>
          <w:lang w:val="sr-Cyrl-CS"/>
        </w:rPr>
        <w:tab/>
      </w:r>
      <w:r w:rsidR="00D64A1F">
        <w:rPr>
          <w:lang w:val="sr-Cyrl-CS"/>
        </w:rPr>
        <w:t>Odbor</w:t>
      </w:r>
      <w:r w:rsidRPr="003001F2">
        <w:rPr>
          <w:lang w:val="sr-Cyrl-CS"/>
        </w:rPr>
        <w:t xml:space="preserve"> </w:t>
      </w:r>
      <w:r w:rsidR="00D64A1F">
        <w:rPr>
          <w:lang w:val="sr-Cyrl-CS"/>
        </w:rPr>
        <w:t>je</w:t>
      </w:r>
      <w:r w:rsidRPr="003001F2">
        <w:rPr>
          <w:lang w:val="sr-Cyrl-CS"/>
        </w:rPr>
        <w:t xml:space="preserve">, </w:t>
      </w:r>
      <w:r w:rsidR="00D64A1F">
        <w:rPr>
          <w:lang w:val="sr-Cyrl-CS"/>
        </w:rPr>
        <w:t>u</w:t>
      </w:r>
      <w:r w:rsidRPr="003001F2">
        <w:rPr>
          <w:lang w:val="sr-Cyrl-CS"/>
        </w:rPr>
        <w:t xml:space="preserve"> </w:t>
      </w:r>
      <w:r w:rsidR="00D64A1F">
        <w:rPr>
          <w:lang w:val="sr-Cyrl-CS"/>
        </w:rPr>
        <w:t>skladu</w:t>
      </w:r>
      <w:r w:rsidRPr="003001F2">
        <w:rPr>
          <w:lang w:val="sr-Cyrl-CS"/>
        </w:rPr>
        <w:t xml:space="preserve"> </w:t>
      </w:r>
      <w:r w:rsidR="00D64A1F">
        <w:rPr>
          <w:lang w:val="sr-Cyrl-CS"/>
        </w:rPr>
        <w:t>sa</w:t>
      </w:r>
      <w:r w:rsidRPr="003001F2">
        <w:rPr>
          <w:lang w:val="sr-Cyrl-CS"/>
        </w:rPr>
        <w:t xml:space="preserve"> </w:t>
      </w:r>
      <w:r w:rsidR="00D64A1F">
        <w:rPr>
          <w:lang w:val="sr-Cyrl-CS"/>
        </w:rPr>
        <w:t>članom</w:t>
      </w:r>
      <w:r w:rsidRPr="003001F2">
        <w:rPr>
          <w:lang w:val="sr-Cyrl-CS"/>
        </w:rPr>
        <w:t xml:space="preserve"> 155. </w:t>
      </w:r>
      <w:r w:rsidR="00D64A1F">
        <w:rPr>
          <w:lang w:val="sr-Cyrl-CS"/>
        </w:rPr>
        <w:t>stav</w:t>
      </w:r>
      <w:r w:rsidRPr="003001F2">
        <w:rPr>
          <w:lang w:val="sr-Cyrl-CS"/>
        </w:rPr>
        <w:t xml:space="preserve"> 2. </w:t>
      </w:r>
      <w:r w:rsidR="00D64A1F">
        <w:rPr>
          <w:lang w:val="sr-Cyrl-CS"/>
        </w:rPr>
        <w:t>Poslovnika</w:t>
      </w:r>
      <w:r w:rsidRPr="003001F2">
        <w:rPr>
          <w:lang w:val="sr-Cyrl-CS"/>
        </w:rPr>
        <w:t xml:space="preserve"> </w:t>
      </w:r>
      <w:r w:rsidR="00D64A1F">
        <w:rPr>
          <w:lang w:val="sr-Cyrl-CS"/>
        </w:rPr>
        <w:t>Narodne</w:t>
      </w:r>
      <w:r w:rsidRPr="003001F2">
        <w:rPr>
          <w:lang w:val="sr-Cyrl-CS"/>
        </w:rPr>
        <w:t xml:space="preserve"> </w:t>
      </w:r>
      <w:r w:rsidR="00D64A1F">
        <w:rPr>
          <w:lang w:val="sr-Cyrl-CS"/>
        </w:rPr>
        <w:t>skupštine</w:t>
      </w:r>
      <w:r w:rsidRPr="003001F2">
        <w:rPr>
          <w:lang w:val="sr-Cyrl-CS"/>
        </w:rPr>
        <w:t xml:space="preserve">, </w:t>
      </w:r>
      <w:r w:rsidR="00D64A1F">
        <w:rPr>
          <w:lang w:val="sr-Cyrl-CS"/>
        </w:rPr>
        <w:t>odlučio</w:t>
      </w:r>
      <w:r w:rsidRPr="003001F2">
        <w:rPr>
          <w:lang w:val="ru-RU"/>
        </w:rPr>
        <w:t xml:space="preserve"> </w:t>
      </w:r>
      <w:r w:rsidR="00D64A1F">
        <w:rPr>
          <w:lang w:val="ru-RU"/>
        </w:rPr>
        <w:t>većinom</w:t>
      </w:r>
      <w:r>
        <w:rPr>
          <w:lang w:val="ru-RU"/>
        </w:rPr>
        <w:t xml:space="preserve"> </w:t>
      </w:r>
      <w:r w:rsidR="00D64A1F">
        <w:rPr>
          <w:lang w:val="ru-RU"/>
        </w:rPr>
        <w:t>glasova</w:t>
      </w:r>
      <w:r>
        <w:rPr>
          <w:lang w:val="ru-RU"/>
        </w:rPr>
        <w:t xml:space="preserve"> </w:t>
      </w:r>
      <w:r w:rsidRPr="00192DF1">
        <w:rPr>
          <w:rFonts w:eastAsiaTheme="minorHAnsi"/>
        </w:rPr>
        <w:t>(1</w:t>
      </w:r>
      <w:r>
        <w:rPr>
          <w:lang w:val="sr-Cyrl-CS"/>
        </w:rPr>
        <w:t>0</w:t>
      </w:r>
      <w:r>
        <w:t xml:space="preserve"> </w:t>
      </w:r>
      <w:proofErr w:type="spellStart"/>
      <w:r w:rsidR="00D64A1F">
        <w:t>za</w:t>
      </w:r>
      <w:proofErr w:type="spellEnd"/>
      <w:r>
        <w:rPr>
          <w:lang w:val="sr-Cyrl-CS"/>
        </w:rPr>
        <w:t xml:space="preserve">, 2 </w:t>
      </w:r>
      <w:r w:rsidR="00D64A1F">
        <w:rPr>
          <w:lang w:val="sr-Cyrl-CS"/>
        </w:rPr>
        <w:t>člana</w:t>
      </w:r>
      <w:r>
        <w:rPr>
          <w:lang w:val="sr-Cyrl-CS"/>
        </w:rPr>
        <w:t xml:space="preserve"> </w:t>
      </w:r>
      <w:r w:rsidR="00D64A1F">
        <w:rPr>
          <w:lang w:val="sr-Cyrl-CS"/>
        </w:rPr>
        <w:t>Odbora</w:t>
      </w:r>
      <w:r>
        <w:rPr>
          <w:lang w:val="sr-Cyrl-CS"/>
        </w:rPr>
        <w:t xml:space="preserve"> </w:t>
      </w:r>
      <w:r w:rsidR="00D64A1F">
        <w:rPr>
          <w:lang w:val="sr-Cyrl-CS"/>
        </w:rPr>
        <w:t>nisu</w:t>
      </w:r>
      <w:r>
        <w:rPr>
          <w:lang w:val="sr-Cyrl-CS"/>
        </w:rPr>
        <w:t xml:space="preserve"> </w:t>
      </w:r>
      <w:r w:rsidR="00D64A1F">
        <w:rPr>
          <w:lang w:val="sr-Cyrl-CS"/>
        </w:rPr>
        <w:t>glasala</w:t>
      </w:r>
      <w:r w:rsidRPr="00192DF1">
        <w:rPr>
          <w:rFonts w:eastAsiaTheme="minorHAnsi"/>
        </w:rPr>
        <w:t xml:space="preserve">) </w:t>
      </w:r>
      <w:r w:rsidR="00D64A1F">
        <w:rPr>
          <w:lang w:val="sr-Cyrl-CS"/>
        </w:rPr>
        <w:t>da</w:t>
      </w:r>
      <w:r w:rsidRPr="003001F2">
        <w:rPr>
          <w:lang w:val="sr-Cyrl-CS"/>
        </w:rPr>
        <w:t xml:space="preserve"> </w:t>
      </w:r>
      <w:r w:rsidR="00D64A1F">
        <w:rPr>
          <w:lang w:val="sr-Cyrl-CS"/>
        </w:rPr>
        <w:t>predloži</w:t>
      </w:r>
      <w:r w:rsidRPr="003001F2">
        <w:rPr>
          <w:lang w:val="sr-Cyrl-CS"/>
        </w:rPr>
        <w:t xml:space="preserve"> </w:t>
      </w:r>
      <w:r w:rsidR="00D64A1F">
        <w:rPr>
          <w:lang w:val="sr-Cyrl-CS"/>
        </w:rPr>
        <w:t>Narodnoj</w:t>
      </w:r>
      <w:r w:rsidRPr="003001F2">
        <w:rPr>
          <w:lang w:val="sr-Cyrl-CS"/>
        </w:rPr>
        <w:t xml:space="preserve"> </w:t>
      </w:r>
      <w:r w:rsidR="00D64A1F">
        <w:rPr>
          <w:lang w:val="sr-Cyrl-CS"/>
        </w:rPr>
        <w:t>skupštini</w:t>
      </w:r>
      <w:r w:rsidRPr="003001F2">
        <w:rPr>
          <w:lang w:val="sr-Cyrl-CS"/>
        </w:rPr>
        <w:t xml:space="preserve"> </w:t>
      </w:r>
      <w:r w:rsidR="00D64A1F">
        <w:rPr>
          <w:lang w:val="sr-Cyrl-CS"/>
        </w:rPr>
        <w:t>da</w:t>
      </w:r>
      <w:r w:rsidRPr="003001F2">
        <w:rPr>
          <w:lang w:val="sr-Cyrl-CS"/>
        </w:rPr>
        <w:t xml:space="preserve"> </w:t>
      </w:r>
      <w:r w:rsidR="00D64A1F">
        <w:rPr>
          <w:lang w:val="sr-Cyrl-CS"/>
        </w:rPr>
        <w:t>prihvati</w:t>
      </w:r>
      <w:r w:rsidRPr="003001F2">
        <w:rPr>
          <w:lang w:val="sr-Cyrl-CS"/>
        </w:rPr>
        <w:t xml:space="preserve"> </w:t>
      </w:r>
      <w:r w:rsidR="00D64A1F">
        <w:rPr>
          <w:lang w:val="sr-Cyrl-RS"/>
        </w:rPr>
        <w:t>Predlog</w:t>
      </w:r>
      <w:r w:rsidRPr="00F14E92">
        <w:rPr>
          <w:lang w:val="sr-Cyrl-RS"/>
        </w:rPr>
        <w:t xml:space="preserve"> </w:t>
      </w:r>
      <w:r w:rsidR="00D64A1F">
        <w:rPr>
          <w:lang w:val="sr-Cyrl-RS"/>
        </w:rPr>
        <w:t>zakona</w:t>
      </w:r>
      <w:r w:rsidRPr="00F14E92">
        <w:rPr>
          <w:lang w:val="sr-Cyrl-RS"/>
        </w:rPr>
        <w:t xml:space="preserve"> </w:t>
      </w:r>
      <w:r w:rsidR="00D64A1F">
        <w:rPr>
          <w:lang w:val="sr-Cyrl-RS"/>
        </w:rPr>
        <w:t>o</w:t>
      </w:r>
      <w:r w:rsidRPr="00F14E92">
        <w:rPr>
          <w:lang w:val="sr-Cyrl-RS"/>
        </w:rPr>
        <w:t xml:space="preserve"> </w:t>
      </w:r>
      <w:r w:rsidR="00D64A1F">
        <w:rPr>
          <w:lang w:val="sr-Cyrl-RS"/>
        </w:rPr>
        <w:t>potvrđivanju</w:t>
      </w:r>
      <w:r w:rsidRPr="00F14E92">
        <w:rPr>
          <w:lang w:val="sr-Cyrl-RS"/>
        </w:rPr>
        <w:t xml:space="preserve"> </w:t>
      </w:r>
      <w:r w:rsidR="00D64A1F">
        <w:rPr>
          <w:lang w:val="sr-Cyrl-RS"/>
        </w:rPr>
        <w:t>Sporazuma</w:t>
      </w:r>
      <w:r w:rsidRPr="00F14E92">
        <w:rPr>
          <w:lang w:val="sr-Cyrl-RS"/>
        </w:rPr>
        <w:t xml:space="preserve"> </w:t>
      </w:r>
      <w:r w:rsidR="00D64A1F">
        <w:rPr>
          <w:lang w:val="sr-Cyrl-RS"/>
        </w:rPr>
        <w:t>o</w:t>
      </w:r>
      <w:r>
        <w:rPr>
          <w:lang w:val="sr-Cyrl-RS"/>
        </w:rPr>
        <w:t xml:space="preserve"> </w:t>
      </w:r>
      <w:r w:rsidR="00D64A1F">
        <w:rPr>
          <w:lang w:val="sr-Cyrl-RS"/>
        </w:rPr>
        <w:t>saradnji</w:t>
      </w:r>
      <w:r>
        <w:rPr>
          <w:lang w:val="sr-Cyrl-RS"/>
        </w:rPr>
        <w:t xml:space="preserve"> </w:t>
      </w:r>
      <w:r w:rsidR="00D64A1F">
        <w:rPr>
          <w:lang w:val="sr-Cyrl-RS"/>
        </w:rPr>
        <w:t>između</w:t>
      </w:r>
      <w:r>
        <w:rPr>
          <w:lang w:val="sr-Cyrl-RS"/>
        </w:rPr>
        <w:t xml:space="preserve"> </w:t>
      </w:r>
      <w:r w:rsidR="00D64A1F">
        <w:rPr>
          <w:lang w:val="sr-Cyrl-RS"/>
        </w:rPr>
        <w:t>Vlade</w:t>
      </w:r>
      <w:r>
        <w:rPr>
          <w:lang w:val="sr-Cyrl-RS"/>
        </w:rPr>
        <w:t xml:space="preserve"> </w:t>
      </w:r>
      <w:r w:rsidR="00D64A1F">
        <w:rPr>
          <w:lang w:val="sr-Cyrl-RS"/>
        </w:rPr>
        <w:t>Republike</w:t>
      </w:r>
      <w:r>
        <w:rPr>
          <w:lang w:val="sr-Cyrl-RS"/>
        </w:rPr>
        <w:t xml:space="preserve"> </w:t>
      </w:r>
      <w:r w:rsidR="00D64A1F">
        <w:rPr>
          <w:lang w:val="sr-Cyrl-RS"/>
        </w:rPr>
        <w:t>Srbije</w:t>
      </w:r>
      <w:r>
        <w:rPr>
          <w:lang w:val="sr-Cyrl-RS"/>
        </w:rPr>
        <w:t xml:space="preserve"> </w:t>
      </w:r>
      <w:r w:rsidR="00D64A1F">
        <w:rPr>
          <w:lang w:val="sr-Cyrl-RS"/>
        </w:rPr>
        <w:t>i</w:t>
      </w:r>
      <w:r>
        <w:rPr>
          <w:lang w:val="sr-Cyrl-RS"/>
        </w:rPr>
        <w:t xml:space="preserve"> </w:t>
      </w:r>
      <w:r w:rsidR="00D64A1F">
        <w:rPr>
          <w:lang w:val="sr-Cyrl-RS"/>
        </w:rPr>
        <w:t>Vlade</w:t>
      </w:r>
      <w:r>
        <w:rPr>
          <w:lang w:val="sr-Cyrl-RS"/>
        </w:rPr>
        <w:t xml:space="preserve"> </w:t>
      </w:r>
      <w:r w:rsidR="00D64A1F">
        <w:rPr>
          <w:lang w:val="sr-Cyrl-RS"/>
        </w:rPr>
        <w:t>Republike</w:t>
      </w:r>
      <w:r>
        <w:rPr>
          <w:lang w:val="sr-Cyrl-RS"/>
        </w:rPr>
        <w:t xml:space="preserve"> </w:t>
      </w:r>
      <w:r w:rsidR="00D64A1F">
        <w:rPr>
          <w:lang w:val="sr-Cyrl-RS"/>
        </w:rPr>
        <w:t>Turske</w:t>
      </w:r>
      <w:r>
        <w:rPr>
          <w:lang w:val="sr-Cyrl-RS"/>
        </w:rPr>
        <w:t xml:space="preserve"> </w:t>
      </w:r>
      <w:r w:rsidR="00D64A1F">
        <w:rPr>
          <w:lang w:val="sr-Cyrl-RS"/>
        </w:rPr>
        <w:t>u</w:t>
      </w:r>
      <w:r>
        <w:rPr>
          <w:lang w:val="sr-Cyrl-RS"/>
        </w:rPr>
        <w:t xml:space="preserve"> </w:t>
      </w:r>
      <w:r w:rsidR="00D64A1F">
        <w:rPr>
          <w:lang w:val="sr-Cyrl-RS"/>
        </w:rPr>
        <w:t>oblasti</w:t>
      </w:r>
      <w:r>
        <w:rPr>
          <w:lang w:val="sr-Cyrl-RS"/>
        </w:rPr>
        <w:t xml:space="preserve"> </w:t>
      </w:r>
      <w:r w:rsidR="00D64A1F">
        <w:rPr>
          <w:lang w:val="sr-Cyrl-RS"/>
        </w:rPr>
        <w:t>urbanizma</w:t>
      </w:r>
      <w:r>
        <w:t>.</w:t>
      </w:r>
    </w:p>
    <w:p w:rsidR="00ED726B" w:rsidRPr="00ED726B" w:rsidRDefault="00ED726B" w:rsidP="00ED726B">
      <w:pPr>
        <w:jc w:val="both"/>
      </w:pPr>
    </w:p>
    <w:p w:rsidR="00ED726B" w:rsidRPr="00BD79B6" w:rsidRDefault="00D64A1F" w:rsidP="00ED726B">
      <w:pPr>
        <w:tabs>
          <w:tab w:val="left" w:pos="1134"/>
        </w:tabs>
        <w:ind w:firstLine="1134"/>
        <w:jc w:val="both"/>
      </w:pPr>
      <w:proofErr w:type="spellStart"/>
      <w:r>
        <w:t>Za</w:t>
      </w:r>
      <w:proofErr w:type="spellEnd"/>
      <w:r w:rsidR="00ED726B" w:rsidRPr="00BD79B6">
        <w:t xml:space="preserve"> </w:t>
      </w:r>
      <w:proofErr w:type="spellStart"/>
      <w:r>
        <w:t>izvestioca</w:t>
      </w:r>
      <w:proofErr w:type="spellEnd"/>
      <w:r w:rsidR="00ED726B" w:rsidRPr="00BD79B6">
        <w:t xml:space="preserve"> </w:t>
      </w:r>
      <w:proofErr w:type="spellStart"/>
      <w:r>
        <w:t>Odbora</w:t>
      </w:r>
      <w:proofErr w:type="spellEnd"/>
      <w:r w:rsidR="00ED726B" w:rsidRPr="00BD79B6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ED726B" w:rsidRPr="00BD79B6">
        <w:t xml:space="preserve"> </w:t>
      </w:r>
      <w:proofErr w:type="spellStart"/>
      <w:r>
        <w:t>sednici</w:t>
      </w:r>
      <w:proofErr w:type="spellEnd"/>
      <w:r w:rsidR="00ED726B" w:rsidRPr="00BD79B6">
        <w:t xml:space="preserve"> </w:t>
      </w:r>
      <w:proofErr w:type="spellStart"/>
      <w:r>
        <w:t>Narodne</w:t>
      </w:r>
      <w:proofErr w:type="spellEnd"/>
      <w:r w:rsidR="00ED726B">
        <w:t xml:space="preserve"> </w:t>
      </w:r>
      <w:proofErr w:type="spellStart"/>
      <w:r>
        <w:t>skupštine</w:t>
      </w:r>
      <w:proofErr w:type="spellEnd"/>
      <w:r w:rsidR="00ED726B">
        <w:t xml:space="preserve"> </w:t>
      </w:r>
      <w:proofErr w:type="spellStart"/>
      <w:r>
        <w:t>određena</w:t>
      </w:r>
      <w:proofErr w:type="spellEnd"/>
      <w:r w:rsidR="00ED726B">
        <w:t xml:space="preserve"> </w:t>
      </w:r>
      <w:r>
        <w:t>je</w:t>
      </w:r>
      <w:r w:rsidR="00ED726B">
        <w:t xml:space="preserve"> </w:t>
      </w:r>
      <w:r>
        <w:rPr>
          <w:lang w:val="sr-Cyrl-CS"/>
        </w:rPr>
        <w:t>Katarina</w:t>
      </w:r>
      <w:r w:rsidR="00ED726B">
        <w:rPr>
          <w:lang w:val="sr-Cyrl-CS"/>
        </w:rPr>
        <w:t xml:space="preserve"> </w:t>
      </w:r>
      <w:r>
        <w:rPr>
          <w:lang w:val="sr-Cyrl-CS"/>
        </w:rPr>
        <w:t>Rakić</w:t>
      </w:r>
      <w:r w:rsidR="00ED726B">
        <w:t xml:space="preserve">, </w:t>
      </w:r>
      <w:proofErr w:type="spellStart"/>
      <w:r>
        <w:t>predsednik</w:t>
      </w:r>
      <w:proofErr w:type="spellEnd"/>
      <w:r w:rsidR="00ED726B" w:rsidRPr="00BD79B6">
        <w:t xml:space="preserve"> </w:t>
      </w:r>
      <w:proofErr w:type="spellStart"/>
      <w:r>
        <w:t>Odbora</w:t>
      </w:r>
      <w:proofErr w:type="spellEnd"/>
      <w:r w:rsidR="00ED726B" w:rsidRPr="00BD79B6">
        <w:t>.</w:t>
      </w:r>
    </w:p>
    <w:p w:rsidR="00406B1F" w:rsidRPr="00CF7BF6" w:rsidRDefault="00406B1F" w:rsidP="00406B1F">
      <w:pPr>
        <w:pStyle w:val="NoSpacing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</w:rPr>
      </w:pPr>
    </w:p>
    <w:p w:rsidR="00C63D07" w:rsidRDefault="00D64A1F" w:rsidP="00E71469">
      <w:pPr>
        <w:pStyle w:val="NoSpacing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Šesnaesta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406B1F" w:rsidRPr="001D6B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6B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 w:rsidR="00406B1F" w:rsidRPr="00406B1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Predlog</w:t>
      </w:r>
      <w:proofErr w:type="spellEnd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a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zakona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potvrđivanju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Sporazuma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vazdušnom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saobraćaju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između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Vlade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Republike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Srbije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Vlade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Republike</w:t>
      </w:r>
      <w:proofErr w:type="spellEnd"/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Tunis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koji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je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podnela</w:t>
      </w:r>
      <w:r w:rsidR="00406B1F" w:rsidRPr="00406B1F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Vlada</w:t>
      </w:r>
      <w:r w:rsidR="00406B1F" w:rsidRPr="00CF7BF6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E71469" w:rsidRPr="00ED726B" w:rsidRDefault="00E71469" w:rsidP="00ED72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D726B" w:rsidRPr="00ED726B" w:rsidRDefault="00ED726B" w:rsidP="00ED72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D726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ED72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D726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ED72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ED72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ED72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ED726B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ED726B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ED72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ED72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ED726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ED72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3223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22384">
        <w:rPr>
          <w:rFonts w:ascii="Times New Roman" w:hAnsi="Times New Roman" w:cs="Times New Roman"/>
          <w:sz w:val="24"/>
          <w:szCs w:val="24"/>
        </w:rPr>
        <w:t>(1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322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A1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2238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3223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Pr="00322384">
        <w:rPr>
          <w:rFonts w:ascii="Times New Roman" w:hAnsi="Times New Roman" w:cs="Times New Roman"/>
          <w:sz w:val="24"/>
          <w:szCs w:val="24"/>
        </w:rPr>
        <w:t>)</w:t>
      </w:r>
      <w:r>
        <w:rPr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D72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ED72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ED72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ED72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ED72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Pr="00ED72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ED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ED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D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Pr="00ED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ED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D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vazdušnom</w:t>
      </w:r>
      <w:r w:rsidRPr="00ED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Pr="00ED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ED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ED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ED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ED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D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ED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ED72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A1F">
        <w:rPr>
          <w:rFonts w:ascii="Times New Roman" w:hAnsi="Times New Roman" w:cs="Times New Roman"/>
          <w:sz w:val="24"/>
          <w:szCs w:val="24"/>
          <w:lang w:val="sr-Cyrl-RS"/>
        </w:rPr>
        <w:t>Tunis</w:t>
      </w:r>
      <w:r w:rsidRPr="00ED726B">
        <w:rPr>
          <w:rFonts w:ascii="Times New Roman" w:hAnsi="Times New Roman" w:cs="Times New Roman"/>
          <w:sz w:val="24"/>
          <w:szCs w:val="24"/>
        </w:rPr>
        <w:t>.</w:t>
      </w:r>
    </w:p>
    <w:p w:rsidR="00ED726B" w:rsidRPr="00ED726B" w:rsidRDefault="00ED726B" w:rsidP="00ED72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26B" w:rsidRPr="00ED726B" w:rsidRDefault="00D64A1F" w:rsidP="00ED726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D726B" w:rsidRPr="00ED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="00ED726B" w:rsidRPr="00ED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ED726B" w:rsidRPr="00ED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ED726B" w:rsidRPr="00ED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ED726B" w:rsidRPr="00ED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ED726B" w:rsidRPr="00ED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ED726B" w:rsidRPr="00ED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određena</w:t>
      </w:r>
      <w:proofErr w:type="spellEnd"/>
      <w:r w:rsidR="00ED726B" w:rsidRPr="00ED7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D726B" w:rsidRPr="00ED7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ED726B" w:rsidRPr="00ED72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ED726B" w:rsidRPr="00ED72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ED726B" w:rsidRPr="00ED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ED726B" w:rsidRPr="00ED726B">
        <w:rPr>
          <w:rFonts w:ascii="Times New Roman" w:hAnsi="Times New Roman" w:cs="Times New Roman"/>
          <w:sz w:val="24"/>
          <w:szCs w:val="24"/>
        </w:rPr>
        <w:t>.</w:t>
      </w:r>
    </w:p>
    <w:p w:rsidR="00ED726B" w:rsidRDefault="00ED726B" w:rsidP="00116A4A">
      <w:pPr>
        <w:jc w:val="both"/>
        <w:rPr>
          <w:lang w:val="sr-Cyrl-CS"/>
        </w:rPr>
      </w:pPr>
    </w:p>
    <w:p w:rsidR="007F2348" w:rsidRDefault="007F2348" w:rsidP="00116A4A">
      <w:pPr>
        <w:jc w:val="both"/>
        <w:rPr>
          <w:lang w:val="sr-Cyrl-CS"/>
        </w:rPr>
      </w:pPr>
    </w:p>
    <w:p w:rsidR="00BD45A1" w:rsidRDefault="00D64A1F" w:rsidP="00A744B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D45A1" w:rsidRPr="00BD45A1">
        <w:rPr>
          <w:lang w:val="sr-Cyrl-CS"/>
        </w:rPr>
        <w:t xml:space="preserve"> </w:t>
      </w:r>
      <w:r>
        <w:rPr>
          <w:lang w:val="sr-Cyrl-CS"/>
        </w:rPr>
        <w:t>sednici</w:t>
      </w:r>
      <w:r w:rsidR="00BD45A1" w:rsidRPr="00BD45A1">
        <w:rPr>
          <w:lang w:val="sr-Cyrl-CS"/>
        </w:rPr>
        <w:t xml:space="preserve"> </w:t>
      </w:r>
      <w:r>
        <w:rPr>
          <w:lang w:val="sr-Cyrl-CS"/>
        </w:rPr>
        <w:t>Odbora</w:t>
      </w:r>
      <w:r w:rsidR="00BD45A1" w:rsidRPr="00BD45A1">
        <w:rPr>
          <w:lang w:val="sr-Cyrl-CS"/>
        </w:rPr>
        <w:t xml:space="preserve"> </w:t>
      </w:r>
      <w:r>
        <w:rPr>
          <w:lang w:val="sr-Cyrl-CS"/>
        </w:rPr>
        <w:t>vođen</w:t>
      </w:r>
      <w:r w:rsidR="00BD45A1" w:rsidRPr="00BD45A1">
        <w:rPr>
          <w:lang w:val="sr-Cyrl-CS"/>
        </w:rPr>
        <w:t xml:space="preserve"> </w:t>
      </w:r>
      <w:r>
        <w:rPr>
          <w:lang w:val="sr-Cyrl-CS"/>
        </w:rPr>
        <w:t>je</w:t>
      </w:r>
      <w:r w:rsidR="00BD45A1" w:rsidRPr="00BD45A1">
        <w:rPr>
          <w:lang w:val="sr-Cyrl-CS"/>
        </w:rPr>
        <w:t xml:space="preserve"> </w:t>
      </w:r>
      <w:r>
        <w:rPr>
          <w:lang w:val="sr-Cyrl-CS"/>
        </w:rPr>
        <w:t>tonski</w:t>
      </w:r>
      <w:r w:rsidR="00BD45A1" w:rsidRPr="00BD45A1">
        <w:rPr>
          <w:lang w:val="sr-Cyrl-CS"/>
        </w:rPr>
        <w:t xml:space="preserve"> </w:t>
      </w:r>
      <w:r>
        <w:rPr>
          <w:lang w:val="sr-Cyrl-CS"/>
        </w:rPr>
        <w:t>zapis</w:t>
      </w:r>
      <w:r w:rsidR="00BD45A1" w:rsidRPr="00BD45A1">
        <w:rPr>
          <w:lang w:val="sr-Cyrl-CS"/>
        </w:rPr>
        <w:t>.</w:t>
      </w:r>
    </w:p>
    <w:p w:rsidR="00151E67" w:rsidRPr="00BD45A1" w:rsidRDefault="00151E67" w:rsidP="00151E67">
      <w:pPr>
        <w:jc w:val="both"/>
        <w:rPr>
          <w:lang w:val="sr-Cyrl-CS"/>
        </w:rPr>
      </w:pPr>
    </w:p>
    <w:p w:rsidR="00C63D07" w:rsidRDefault="00BD45A1" w:rsidP="00ED726B">
      <w:pPr>
        <w:jc w:val="both"/>
        <w:rPr>
          <w:lang w:val="sr-Cyrl-CS"/>
        </w:rPr>
      </w:pPr>
      <w:r w:rsidRPr="00BD45A1">
        <w:rPr>
          <w:lang w:val="sr-Cyrl-CS"/>
        </w:rPr>
        <w:tab/>
      </w:r>
      <w:r w:rsidR="00D64A1F">
        <w:rPr>
          <w:lang w:val="sr-Cyrl-CS"/>
        </w:rPr>
        <w:t>Sednica</w:t>
      </w:r>
      <w:r w:rsidRPr="00BD45A1">
        <w:rPr>
          <w:lang w:val="sr-Cyrl-CS"/>
        </w:rPr>
        <w:t xml:space="preserve"> </w:t>
      </w:r>
      <w:r w:rsidR="00D64A1F">
        <w:rPr>
          <w:lang w:val="sr-Cyrl-CS"/>
        </w:rPr>
        <w:t>je</w:t>
      </w:r>
      <w:r w:rsidRPr="00BD45A1">
        <w:rPr>
          <w:lang w:val="sr-Cyrl-CS"/>
        </w:rPr>
        <w:t xml:space="preserve"> </w:t>
      </w:r>
      <w:r w:rsidR="00D64A1F">
        <w:rPr>
          <w:lang w:val="sr-Cyrl-CS"/>
        </w:rPr>
        <w:t>zaključena</w:t>
      </w:r>
      <w:r w:rsidRPr="00BD45A1">
        <w:rPr>
          <w:lang w:val="sr-Cyrl-CS"/>
        </w:rPr>
        <w:t xml:space="preserve"> </w:t>
      </w:r>
      <w:r w:rsidR="00D64A1F">
        <w:rPr>
          <w:lang w:val="sr-Cyrl-CS"/>
        </w:rPr>
        <w:t>u</w:t>
      </w:r>
      <w:r w:rsidR="00116A4A">
        <w:rPr>
          <w:lang w:val="sr-Cyrl-CS"/>
        </w:rPr>
        <w:t xml:space="preserve"> 9</w:t>
      </w:r>
      <w:r>
        <w:rPr>
          <w:lang w:val="sr-Cyrl-CS"/>
        </w:rPr>
        <w:t>.5</w:t>
      </w:r>
      <w:r w:rsidR="00116A4A">
        <w:rPr>
          <w:lang w:val="sr-Cyrl-CS"/>
        </w:rPr>
        <w:t>5</w:t>
      </w:r>
      <w:r>
        <w:rPr>
          <w:lang w:val="sr-Cyrl-CS"/>
        </w:rPr>
        <w:t xml:space="preserve"> </w:t>
      </w:r>
      <w:r w:rsidR="00D64A1F">
        <w:rPr>
          <w:lang w:val="sr-Cyrl-CS"/>
        </w:rPr>
        <w:t>časova</w:t>
      </w:r>
      <w:r w:rsidRPr="00BD45A1">
        <w:rPr>
          <w:lang w:val="sr-Cyrl-CS"/>
        </w:rPr>
        <w:t>.</w:t>
      </w:r>
    </w:p>
    <w:p w:rsidR="007F2348" w:rsidRDefault="007F2348" w:rsidP="00ED726B">
      <w:pPr>
        <w:jc w:val="both"/>
        <w:rPr>
          <w:lang w:val="sr-Cyrl-CS"/>
        </w:rPr>
      </w:pPr>
    </w:p>
    <w:p w:rsidR="00151E67" w:rsidRDefault="00151E67" w:rsidP="00ED726B">
      <w:pPr>
        <w:jc w:val="both"/>
        <w:rPr>
          <w:lang w:val="sr-Cyrl-CS"/>
        </w:rPr>
      </w:pPr>
    </w:p>
    <w:p w:rsidR="00151E67" w:rsidRPr="006844FD" w:rsidRDefault="00151E67" w:rsidP="00ED726B">
      <w:pPr>
        <w:jc w:val="both"/>
        <w:rPr>
          <w:lang w:val="sr-Cyrl-CS"/>
        </w:rPr>
      </w:pPr>
    </w:p>
    <w:p w:rsidR="006844FD" w:rsidRPr="00BD45A1" w:rsidRDefault="00D64A1F" w:rsidP="00BD45A1">
      <w:pPr>
        <w:tabs>
          <w:tab w:val="left" w:pos="709"/>
        </w:tabs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CS"/>
        </w:rPr>
        <w:t>SEKRETAR</w:t>
      </w:r>
      <w:r w:rsidR="006844FD" w:rsidRPr="00C63D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ODBORA</w:t>
      </w:r>
      <w:r w:rsidR="006844FD" w:rsidRPr="00C63D07">
        <w:rPr>
          <w:rFonts w:eastAsiaTheme="minorHAnsi"/>
          <w:lang w:val="sr-Cyrl-CS"/>
        </w:rPr>
        <w:tab/>
      </w:r>
      <w:r w:rsidR="006844FD" w:rsidRPr="00C63D07">
        <w:rPr>
          <w:rFonts w:eastAsiaTheme="minorHAnsi"/>
          <w:lang w:val="sr-Cyrl-CS"/>
        </w:rPr>
        <w:tab/>
      </w:r>
      <w:r w:rsidR="006844FD" w:rsidRPr="00C63D07">
        <w:rPr>
          <w:rFonts w:eastAsiaTheme="minorHAnsi"/>
          <w:lang w:val="sr-Cyrl-CS"/>
        </w:rPr>
        <w:tab/>
        <w:t xml:space="preserve">                       </w:t>
      </w:r>
      <w:r>
        <w:rPr>
          <w:rFonts w:eastAsiaTheme="minorHAnsi"/>
          <w:lang w:val="sr-Cyrl-CS"/>
        </w:rPr>
        <w:t>PREDSEDNIK</w:t>
      </w:r>
      <w:r w:rsidR="006844FD" w:rsidRPr="00C63D0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ODBORA</w:t>
      </w:r>
    </w:p>
    <w:p w:rsidR="006844FD" w:rsidRPr="00C63D07" w:rsidRDefault="006844FD" w:rsidP="006844FD">
      <w:pPr>
        <w:jc w:val="both"/>
        <w:rPr>
          <w:rFonts w:eastAsiaTheme="minorHAnsi"/>
          <w:lang w:val="sr-Cyrl-CS"/>
        </w:rPr>
      </w:pPr>
    </w:p>
    <w:p w:rsidR="006844FD" w:rsidRPr="00C63D07" w:rsidRDefault="006844FD" w:rsidP="006844FD">
      <w:pPr>
        <w:jc w:val="both"/>
        <w:rPr>
          <w:rFonts w:eastAsiaTheme="minorHAnsi"/>
          <w:lang w:val="sr-Cyrl-RS" w:eastAsia="en-GB"/>
        </w:rPr>
      </w:pPr>
      <w:r w:rsidRPr="00C63D07">
        <w:rPr>
          <w:rFonts w:eastAsiaTheme="minorHAnsi"/>
          <w:lang w:val="sr-Cyrl-CS"/>
        </w:rPr>
        <w:t xml:space="preserve">     </w:t>
      </w:r>
      <w:r w:rsidR="00D64A1F">
        <w:rPr>
          <w:rFonts w:eastAsiaTheme="minorHAnsi"/>
          <w:lang w:val="sr-Cyrl-CS"/>
        </w:rPr>
        <w:t>Biljana</w:t>
      </w:r>
      <w:r w:rsidRPr="00C63D07">
        <w:rPr>
          <w:rFonts w:eastAsiaTheme="minorHAnsi"/>
          <w:lang w:val="sr-Cyrl-CS"/>
        </w:rPr>
        <w:t xml:space="preserve"> </w:t>
      </w:r>
      <w:r w:rsidR="00D64A1F">
        <w:rPr>
          <w:rFonts w:eastAsiaTheme="minorHAnsi"/>
          <w:lang w:val="sr-Cyrl-CS"/>
        </w:rPr>
        <w:t>Ilić</w:t>
      </w:r>
      <w:r w:rsidRPr="00C63D07">
        <w:rPr>
          <w:rFonts w:eastAsiaTheme="minorHAnsi"/>
          <w:lang w:val="sr-Cyrl-CS"/>
        </w:rPr>
        <w:tab/>
      </w:r>
      <w:r w:rsidRPr="00C63D07">
        <w:rPr>
          <w:rFonts w:eastAsiaTheme="minorHAnsi"/>
          <w:lang w:val="sr-Cyrl-CS"/>
        </w:rPr>
        <w:tab/>
      </w:r>
      <w:r w:rsidRPr="00C63D07">
        <w:rPr>
          <w:rFonts w:eastAsiaTheme="minorHAnsi"/>
          <w:lang w:val="sr-Cyrl-CS"/>
        </w:rPr>
        <w:tab/>
      </w:r>
      <w:r w:rsidRPr="00C63D07">
        <w:rPr>
          <w:rFonts w:eastAsiaTheme="minorHAnsi"/>
          <w:lang w:val="sr-Cyrl-CS"/>
        </w:rPr>
        <w:tab/>
      </w:r>
      <w:r w:rsidRPr="00C63D07">
        <w:rPr>
          <w:rFonts w:eastAsiaTheme="minorHAnsi"/>
          <w:lang w:val="sr-Cyrl-CS"/>
        </w:rPr>
        <w:tab/>
      </w:r>
      <w:r w:rsidRPr="00C63D07">
        <w:rPr>
          <w:rFonts w:eastAsiaTheme="minorHAnsi"/>
          <w:lang w:val="sr-Cyrl-CS"/>
        </w:rPr>
        <w:tab/>
        <w:t xml:space="preserve"> </w:t>
      </w:r>
      <w:r w:rsidR="00D64A1F">
        <w:rPr>
          <w:rFonts w:eastAsiaTheme="minorHAnsi"/>
        </w:rPr>
        <w:tab/>
      </w:r>
      <w:r w:rsidR="00D64A1F">
        <w:rPr>
          <w:rFonts w:eastAsiaTheme="minorHAnsi"/>
          <w:lang w:val="sr-Cyrl-CS"/>
        </w:rPr>
        <w:t>Katarina</w:t>
      </w:r>
      <w:r w:rsidRPr="00C63D07">
        <w:rPr>
          <w:rFonts w:eastAsiaTheme="minorHAnsi"/>
          <w:lang w:val="sr-Cyrl-CS"/>
        </w:rPr>
        <w:t xml:space="preserve"> </w:t>
      </w:r>
      <w:r w:rsidR="00D64A1F">
        <w:rPr>
          <w:rFonts w:eastAsiaTheme="minorHAnsi"/>
          <w:lang w:val="sr-Cyrl-CS"/>
        </w:rPr>
        <w:t>Rakić</w:t>
      </w:r>
    </w:p>
    <w:sectPr w:rsidR="006844FD" w:rsidRPr="00C63D07" w:rsidSect="00752E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D13" w:rsidRDefault="00955D13" w:rsidP="00B3048D">
      <w:r>
        <w:separator/>
      </w:r>
    </w:p>
  </w:endnote>
  <w:endnote w:type="continuationSeparator" w:id="0">
    <w:p w:rsidR="00955D13" w:rsidRDefault="00955D13" w:rsidP="00B3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1F" w:rsidRDefault="00D64A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30839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048D" w:rsidRDefault="00B304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A1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3048D" w:rsidRDefault="00B304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1F" w:rsidRDefault="00D64A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D13" w:rsidRDefault="00955D13" w:rsidP="00B3048D">
      <w:r>
        <w:separator/>
      </w:r>
    </w:p>
  </w:footnote>
  <w:footnote w:type="continuationSeparator" w:id="0">
    <w:p w:rsidR="00955D13" w:rsidRDefault="00955D13" w:rsidP="00B30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1F" w:rsidRDefault="00D64A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1F" w:rsidRDefault="00D64A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1F" w:rsidRDefault="00D64A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C5C6E"/>
    <w:multiLevelType w:val="hybridMultilevel"/>
    <w:tmpl w:val="D8AE0F8C"/>
    <w:lvl w:ilvl="0" w:tplc="1B4ECA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4028B9"/>
    <w:multiLevelType w:val="hybridMultilevel"/>
    <w:tmpl w:val="7E527374"/>
    <w:lvl w:ilvl="0" w:tplc="61929408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FD"/>
    <w:rsid w:val="00064277"/>
    <w:rsid w:val="00086DCD"/>
    <w:rsid w:val="000A0473"/>
    <w:rsid w:val="000A7B9E"/>
    <w:rsid w:val="000B0944"/>
    <w:rsid w:val="000F47BB"/>
    <w:rsid w:val="00116A4A"/>
    <w:rsid w:val="00126D7D"/>
    <w:rsid w:val="001301B1"/>
    <w:rsid w:val="00151E67"/>
    <w:rsid w:val="001727F1"/>
    <w:rsid w:val="00192DF1"/>
    <w:rsid w:val="001D007F"/>
    <w:rsid w:val="001D6B47"/>
    <w:rsid w:val="00232C62"/>
    <w:rsid w:val="00232DC1"/>
    <w:rsid w:val="00241F08"/>
    <w:rsid w:val="002A5047"/>
    <w:rsid w:val="00322384"/>
    <w:rsid w:val="00343061"/>
    <w:rsid w:val="0036363C"/>
    <w:rsid w:val="003B7D1E"/>
    <w:rsid w:val="003C7D24"/>
    <w:rsid w:val="003D2282"/>
    <w:rsid w:val="003F034A"/>
    <w:rsid w:val="003F78DB"/>
    <w:rsid w:val="00406B1F"/>
    <w:rsid w:val="00437AF7"/>
    <w:rsid w:val="004867FF"/>
    <w:rsid w:val="00490D12"/>
    <w:rsid w:val="0049418C"/>
    <w:rsid w:val="004B07F9"/>
    <w:rsid w:val="004D22FF"/>
    <w:rsid w:val="00561915"/>
    <w:rsid w:val="00587F43"/>
    <w:rsid w:val="005D1AAC"/>
    <w:rsid w:val="0061306D"/>
    <w:rsid w:val="006758A5"/>
    <w:rsid w:val="006844FD"/>
    <w:rsid w:val="00693A84"/>
    <w:rsid w:val="006D729B"/>
    <w:rsid w:val="00705021"/>
    <w:rsid w:val="007053F9"/>
    <w:rsid w:val="0071108C"/>
    <w:rsid w:val="007124A0"/>
    <w:rsid w:val="00746556"/>
    <w:rsid w:val="007513E8"/>
    <w:rsid w:val="00752E88"/>
    <w:rsid w:val="007531A1"/>
    <w:rsid w:val="00783379"/>
    <w:rsid w:val="00784F8B"/>
    <w:rsid w:val="00794412"/>
    <w:rsid w:val="007B78A3"/>
    <w:rsid w:val="007C24CB"/>
    <w:rsid w:val="007C71F1"/>
    <w:rsid w:val="007D5E4E"/>
    <w:rsid w:val="007F2348"/>
    <w:rsid w:val="008116E2"/>
    <w:rsid w:val="00845CB6"/>
    <w:rsid w:val="008B5C09"/>
    <w:rsid w:val="008C12B3"/>
    <w:rsid w:val="008D3589"/>
    <w:rsid w:val="008D5DFF"/>
    <w:rsid w:val="008E669B"/>
    <w:rsid w:val="009122D4"/>
    <w:rsid w:val="00915578"/>
    <w:rsid w:val="00955D13"/>
    <w:rsid w:val="009A5492"/>
    <w:rsid w:val="009C6836"/>
    <w:rsid w:val="00A42020"/>
    <w:rsid w:val="00A47AB2"/>
    <w:rsid w:val="00A744B7"/>
    <w:rsid w:val="00AC66E8"/>
    <w:rsid w:val="00B14A7A"/>
    <w:rsid w:val="00B3048D"/>
    <w:rsid w:val="00B358E5"/>
    <w:rsid w:val="00B57142"/>
    <w:rsid w:val="00B820F3"/>
    <w:rsid w:val="00BA41FA"/>
    <w:rsid w:val="00BD45A1"/>
    <w:rsid w:val="00BE4C23"/>
    <w:rsid w:val="00BF3BB7"/>
    <w:rsid w:val="00C14155"/>
    <w:rsid w:val="00C41593"/>
    <w:rsid w:val="00C505DE"/>
    <w:rsid w:val="00C52E4F"/>
    <w:rsid w:val="00C63D07"/>
    <w:rsid w:val="00C7066D"/>
    <w:rsid w:val="00C92621"/>
    <w:rsid w:val="00CC19A2"/>
    <w:rsid w:val="00CF32EB"/>
    <w:rsid w:val="00CF7BF6"/>
    <w:rsid w:val="00D16FF8"/>
    <w:rsid w:val="00D4277B"/>
    <w:rsid w:val="00D64A1F"/>
    <w:rsid w:val="00DC5668"/>
    <w:rsid w:val="00E104E4"/>
    <w:rsid w:val="00E21EBC"/>
    <w:rsid w:val="00E71469"/>
    <w:rsid w:val="00ED726B"/>
    <w:rsid w:val="00EF6A50"/>
    <w:rsid w:val="00F90A54"/>
    <w:rsid w:val="00FB00FB"/>
    <w:rsid w:val="00FD5150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6844FD"/>
    <w:pPr>
      <w:spacing w:after="0" w:line="240" w:lineRule="auto"/>
    </w:pPr>
  </w:style>
  <w:style w:type="character" w:customStyle="1" w:styleId="colornavy1">
    <w:name w:val="color_navy1"/>
    <w:rsid w:val="006844FD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B30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4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0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48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D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6844FD"/>
    <w:pPr>
      <w:spacing w:after="0" w:line="240" w:lineRule="auto"/>
    </w:pPr>
  </w:style>
  <w:style w:type="character" w:customStyle="1" w:styleId="colornavy1">
    <w:name w:val="color_navy1"/>
    <w:rsid w:val="006844FD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B30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4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0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48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D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2825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info</cp:lastModifiedBy>
  <cp:revision>2</cp:revision>
  <dcterms:created xsi:type="dcterms:W3CDTF">2018-09-24T10:56:00Z</dcterms:created>
  <dcterms:modified xsi:type="dcterms:W3CDTF">2018-09-24T10:56:00Z</dcterms:modified>
</cp:coreProperties>
</file>